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4" w:rsidRDefault="001547A7" w:rsidP="00387B6E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Второе</w:t>
      </w:r>
      <w:r w:rsidR="00387B6E">
        <w:rPr>
          <w:rFonts w:eastAsia="Times New Roman"/>
          <w:b/>
          <w:bCs/>
          <w:sz w:val="28"/>
          <w:szCs w:val="28"/>
        </w:rPr>
        <w:t xml:space="preserve"> заседание Конкурсной комиссии по проведению</w:t>
      </w:r>
    </w:p>
    <w:p w:rsidR="005D27B4" w:rsidRDefault="00387B6E" w:rsidP="00387B6E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7C1C68">
        <w:rPr>
          <w:rFonts w:eastAsia="Times New Roman"/>
          <w:b/>
          <w:bCs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b/>
          <w:bCs/>
          <w:sz w:val="28"/>
          <w:szCs w:val="28"/>
        </w:rPr>
        <w:t>Гудермесского</w:t>
      </w:r>
    </w:p>
    <w:p w:rsidR="005D27B4" w:rsidRDefault="00387B6E" w:rsidP="00387B6E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5D27B4" w:rsidRP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 w:rsidRPr="00387B6E"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387B6E" w:rsidRDefault="00387B6E" w:rsidP="00387B6E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5D27B4" w:rsidRDefault="00387B6E" w:rsidP="00387B6E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 xml:space="preserve">от </w:t>
      </w:r>
      <w:r w:rsidR="00777E01">
        <w:rPr>
          <w:rFonts w:eastAsia="Times New Roman"/>
          <w:spacing w:val="-3"/>
          <w:sz w:val="28"/>
          <w:szCs w:val="28"/>
        </w:rPr>
        <w:t>« 16</w:t>
      </w:r>
      <w:r w:rsidR="007C1C68">
        <w:rPr>
          <w:rFonts w:eastAsia="Times New Roman"/>
          <w:spacing w:val="-3"/>
          <w:sz w:val="28"/>
          <w:szCs w:val="28"/>
        </w:rPr>
        <w:t xml:space="preserve"> </w:t>
      </w:r>
      <w:r w:rsidRPr="00111AC4">
        <w:rPr>
          <w:rFonts w:eastAsia="Times New Roman"/>
          <w:spacing w:val="-3"/>
          <w:sz w:val="28"/>
          <w:szCs w:val="28"/>
        </w:rPr>
        <w:t xml:space="preserve">» </w:t>
      </w:r>
      <w:r w:rsidR="007C1C68">
        <w:rPr>
          <w:rFonts w:eastAsia="Times New Roman"/>
          <w:spacing w:val="-3"/>
          <w:sz w:val="28"/>
          <w:szCs w:val="28"/>
        </w:rPr>
        <w:t>ма</w:t>
      </w:r>
      <w:r w:rsidR="0051163F">
        <w:rPr>
          <w:rFonts w:eastAsia="Times New Roman"/>
          <w:spacing w:val="-3"/>
          <w:sz w:val="28"/>
          <w:szCs w:val="28"/>
        </w:rPr>
        <w:t>я</w:t>
      </w:r>
      <w:r>
        <w:rPr>
          <w:rFonts w:eastAsia="Times New Roman"/>
          <w:spacing w:val="-3"/>
          <w:sz w:val="28"/>
          <w:szCs w:val="28"/>
        </w:rPr>
        <w:t xml:space="preserve"> 201</w:t>
      </w:r>
      <w:r w:rsidR="007C1C68">
        <w:rPr>
          <w:rFonts w:eastAsia="Times New Roman"/>
          <w:spacing w:val="-3"/>
          <w:sz w:val="28"/>
          <w:szCs w:val="28"/>
        </w:rPr>
        <w:t>6</w:t>
      </w:r>
      <w:r>
        <w:rPr>
          <w:rFonts w:eastAsia="Times New Roman"/>
          <w:spacing w:val="-3"/>
          <w:sz w:val="28"/>
          <w:szCs w:val="28"/>
        </w:rPr>
        <w:t xml:space="preserve">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 xml:space="preserve">№ </w:t>
      </w:r>
      <w:r w:rsidR="004005FA">
        <w:rPr>
          <w:rFonts w:eastAsia="Times New Roman"/>
          <w:spacing w:val="-15"/>
          <w:sz w:val="28"/>
          <w:szCs w:val="28"/>
        </w:rPr>
        <w:t>4</w:t>
      </w:r>
      <w:r>
        <w:rPr>
          <w:rFonts w:ascii="Arial" w:eastAsia="Times New Roman" w:cs="Arial"/>
          <w:sz w:val="28"/>
          <w:szCs w:val="28"/>
        </w:rPr>
        <w:tab/>
      </w:r>
      <w:r w:rsidR="007C1C68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7C1C68">
        <w:rPr>
          <w:rFonts w:eastAsia="Times New Roman"/>
          <w:spacing w:val="-2"/>
          <w:sz w:val="28"/>
          <w:szCs w:val="28"/>
        </w:rPr>
        <w:t>с</w:t>
      </w:r>
      <w:proofErr w:type="gramStart"/>
      <w:r w:rsidR="007C1C68">
        <w:rPr>
          <w:rFonts w:eastAsia="Times New Roman"/>
          <w:spacing w:val="-2"/>
          <w:sz w:val="28"/>
          <w:szCs w:val="28"/>
        </w:rPr>
        <w:t>.М</w:t>
      </w:r>
      <w:proofErr w:type="gramEnd"/>
      <w:r w:rsidR="007C1C68">
        <w:rPr>
          <w:rFonts w:eastAsia="Times New Roman"/>
          <w:spacing w:val="-2"/>
          <w:sz w:val="28"/>
          <w:szCs w:val="28"/>
        </w:rPr>
        <w:t>елчхи</w:t>
      </w:r>
      <w:proofErr w:type="spellEnd"/>
    </w:p>
    <w:p w:rsidR="00387B6E" w:rsidRDefault="00387B6E" w:rsidP="00387B6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5D27B4" w:rsidRPr="007C1C68" w:rsidRDefault="004005FA" w:rsidP="007C1C68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  <w:r w:rsidRPr="004005FA">
        <w:rPr>
          <w:rFonts w:eastAsia="Times New Roman"/>
          <w:b/>
          <w:bCs/>
          <w:sz w:val="28"/>
          <w:szCs w:val="28"/>
        </w:rPr>
        <w:t>О рекомендации кандидатур на замещение вакантной должности главы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4005FA">
        <w:rPr>
          <w:rFonts w:eastAsia="Times New Roman"/>
          <w:b/>
          <w:bCs/>
          <w:sz w:val="28"/>
          <w:szCs w:val="28"/>
        </w:rPr>
        <w:t xml:space="preserve">администрации </w:t>
      </w:r>
      <w:r w:rsidR="007C1C68">
        <w:rPr>
          <w:rFonts w:eastAsia="Times New Roman"/>
          <w:b/>
          <w:bCs/>
          <w:sz w:val="28"/>
          <w:szCs w:val="28"/>
        </w:rPr>
        <w:t xml:space="preserve">Мелчхинского сельского поселения Гудермесского </w:t>
      </w:r>
      <w:r w:rsidRPr="004005FA">
        <w:rPr>
          <w:rFonts w:eastAsia="Times New Roman"/>
          <w:b/>
          <w:bCs/>
          <w:sz w:val="28"/>
          <w:szCs w:val="28"/>
        </w:rPr>
        <w:t>муниципального района</w:t>
      </w:r>
      <w:r w:rsidR="007C1C68">
        <w:rPr>
          <w:rFonts w:eastAsia="Times New Roman"/>
          <w:b/>
          <w:bCs/>
          <w:sz w:val="28"/>
          <w:szCs w:val="28"/>
        </w:rPr>
        <w:t xml:space="preserve"> </w:t>
      </w:r>
      <w:r w:rsidRPr="004005FA">
        <w:rPr>
          <w:rFonts w:eastAsia="Times New Roman"/>
          <w:b/>
          <w:bCs/>
          <w:sz w:val="28"/>
          <w:szCs w:val="28"/>
        </w:rPr>
        <w:t>Чеченской Республики</w:t>
      </w:r>
    </w:p>
    <w:p w:rsidR="00387B6E" w:rsidRDefault="00387B6E" w:rsidP="00387B6E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34" w:right="34" w:firstLine="547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 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соответствии со статьей 6 Решения Совета депутатов </w:t>
      </w:r>
      <w:r w:rsidR="007C1C68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 w:rsidR="004005FA" w:rsidRPr="004005FA">
        <w:rPr>
          <w:rFonts w:eastAsia="Times New Roman"/>
          <w:spacing w:val="-1"/>
          <w:sz w:val="28"/>
          <w:szCs w:val="28"/>
        </w:rPr>
        <w:t>Гудермесского муниципального района Чеченской Республ</w:t>
      </w:r>
      <w:r w:rsidR="00924A2F">
        <w:rPr>
          <w:rFonts w:eastAsia="Times New Roman"/>
          <w:spacing w:val="-1"/>
          <w:sz w:val="28"/>
          <w:szCs w:val="28"/>
        </w:rPr>
        <w:t>ики первого созыва от 04.04</w:t>
      </w:r>
      <w:r w:rsidR="005B4DCE">
        <w:rPr>
          <w:rFonts w:eastAsia="Times New Roman"/>
          <w:spacing w:val="-1"/>
          <w:sz w:val="28"/>
          <w:szCs w:val="28"/>
        </w:rPr>
        <w:t>.2016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 г. №</w:t>
      </w:r>
      <w:r w:rsidR="0051163F">
        <w:rPr>
          <w:rFonts w:eastAsia="Times New Roman"/>
          <w:spacing w:val="-1"/>
          <w:sz w:val="28"/>
          <w:szCs w:val="28"/>
        </w:rPr>
        <w:t xml:space="preserve"> </w:t>
      </w:r>
      <w:r w:rsidR="00924A2F">
        <w:rPr>
          <w:rFonts w:eastAsia="Times New Roman"/>
          <w:spacing w:val="-1"/>
          <w:sz w:val="28"/>
          <w:szCs w:val="28"/>
        </w:rPr>
        <w:t>9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0 «Об утверждении Порядка проведения конкурса на замещение вакантной должности главы администрации </w:t>
      </w:r>
      <w:r w:rsidR="007C1C68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 w:rsidR="004005FA" w:rsidRPr="004005FA">
        <w:rPr>
          <w:rFonts w:eastAsia="Times New Roman"/>
          <w:spacing w:val="-1"/>
          <w:sz w:val="28"/>
          <w:szCs w:val="28"/>
        </w:rPr>
        <w:t>Гудермесского муниципального района» и Решения Совета депутатов</w:t>
      </w:r>
      <w:r w:rsidR="007C1C68">
        <w:rPr>
          <w:rFonts w:eastAsia="Times New Roman"/>
          <w:spacing w:val="-1"/>
          <w:sz w:val="28"/>
          <w:szCs w:val="28"/>
        </w:rPr>
        <w:t xml:space="preserve"> Мелчхинского сельского поселения 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 Гудермесского муниципального района Чеченской Республ</w:t>
      </w:r>
      <w:r w:rsidR="00924A2F">
        <w:rPr>
          <w:rFonts w:eastAsia="Times New Roman"/>
          <w:spacing w:val="-1"/>
          <w:sz w:val="28"/>
          <w:szCs w:val="28"/>
        </w:rPr>
        <w:t>ики второго созыва от 21.04.2016 г. №92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 «О проведении конкурса</w:t>
      </w:r>
      <w:proofErr w:type="gramEnd"/>
      <w:r w:rsidR="004005FA" w:rsidRPr="004005FA">
        <w:rPr>
          <w:rFonts w:eastAsia="Times New Roman"/>
          <w:spacing w:val="-1"/>
          <w:sz w:val="28"/>
          <w:szCs w:val="28"/>
        </w:rPr>
        <w:t xml:space="preserve"> на замещение вакантной должности главы администрации</w:t>
      </w:r>
      <w:r w:rsidR="007C1C68">
        <w:rPr>
          <w:rFonts w:eastAsia="Times New Roman"/>
          <w:spacing w:val="-1"/>
          <w:sz w:val="28"/>
          <w:szCs w:val="28"/>
        </w:rPr>
        <w:t xml:space="preserve"> Мелчхинского сельского поселения </w:t>
      </w:r>
      <w:r w:rsidR="004005FA" w:rsidRPr="004005FA">
        <w:rPr>
          <w:rFonts w:eastAsia="Times New Roman"/>
          <w:spacing w:val="-1"/>
          <w:sz w:val="28"/>
          <w:szCs w:val="28"/>
        </w:rPr>
        <w:t xml:space="preserve"> Гудермесского муниципального района Чеченской Республики», Конкурсная комиссия по проведению конкурса на замещение вакантной должности главы администрации </w:t>
      </w:r>
      <w:r w:rsidR="007C1C68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 w:rsidR="004005FA" w:rsidRPr="004005FA">
        <w:rPr>
          <w:rFonts w:eastAsia="Times New Roman"/>
          <w:spacing w:val="-1"/>
          <w:sz w:val="28"/>
          <w:szCs w:val="28"/>
        </w:rPr>
        <w:t>Гудермесского муниципального района Чеченской Республики</w:t>
      </w:r>
    </w:p>
    <w:p w:rsidR="00387B6E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387B6E" w:rsidRDefault="00387B6E" w:rsidP="00387B6E">
      <w:pPr>
        <w:shd w:val="clear" w:color="auto" w:fill="FFFFFF"/>
        <w:ind w:left="576"/>
      </w:pPr>
    </w:p>
    <w:p w:rsidR="004005FA" w:rsidRPr="004005FA" w:rsidRDefault="004005FA" w:rsidP="004005FA">
      <w:pPr>
        <w:numPr>
          <w:ilvl w:val="0"/>
          <w:numId w:val="2"/>
        </w:num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005FA">
        <w:rPr>
          <w:rFonts w:eastAsia="Times New Roman"/>
          <w:sz w:val="28"/>
          <w:szCs w:val="28"/>
        </w:rPr>
        <w:tab/>
        <w:t>Рекомендовать на замещение вакантной должности главы</w:t>
      </w:r>
      <w:r>
        <w:rPr>
          <w:rFonts w:eastAsia="Times New Roman"/>
          <w:sz w:val="28"/>
          <w:szCs w:val="28"/>
        </w:rPr>
        <w:t xml:space="preserve"> </w:t>
      </w:r>
      <w:r w:rsidRPr="004005FA">
        <w:rPr>
          <w:rFonts w:eastAsia="Times New Roman"/>
          <w:sz w:val="28"/>
          <w:szCs w:val="28"/>
        </w:rPr>
        <w:t xml:space="preserve">администрации </w:t>
      </w:r>
      <w:r w:rsidR="007C1C68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 w:rsidRPr="004005FA">
        <w:rPr>
          <w:rFonts w:eastAsia="Times New Roman"/>
          <w:sz w:val="28"/>
          <w:szCs w:val="28"/>
        </w:rPr>
        <w:t>Гудермесского муниципального района Чеченской Республики</w:t>
      </w:r>
      <w:r>
        <w:rPr>
          <w:rFonts w:eastAsia="Times New Roman"/>
          <w:sz w:val="28"/>
          <w:szCs w:val="28"/>
        </w:rPr>
        <w:t xml:space="preserve"> </w:t>
      </w:r>
      <w:r w:rsidRPr="004005FA">
        <w:rPr>
          <w:rFonts w:eastAsia="Times New Roman"/>
          <w:sz w:val="28"/>
          <w:szCs w:val="28"/>
        </w:rPr>
        <w:t>следующих кандидатов:</w:t>
      </w:r>
    </w:p>
    <w:p w:rsidR="004005FA" w:rsidRPr="004005FA" w:rsidRDefault="004005FA" w:rsidP="004005FA">
      <w:pPr>
        <w:shd w:val="clear" w:color="auto" w:fill="FFFFFF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proofErr w:type="spellStart"/>
      <w:r w:rsidR="007C1C68">
        <w:rPr>
          <w:rFonts w:eastAsia="Times New Roman"/>
          <w:sz w:val="28"/>
          <w:szCs w:val="28"/>
        </w:rPr>
        <w:t>Лорсанова</w:t>
      </w:r>
      <w:proofErr w:type="spellEnd"/>
      <w:r w:rsidR="007C1C68">
        <w:rPr>
          <w:rFonts w:eastAsia="Times New Roman"/>
          <w:sz w:val="28"/>
          <w:szCs w:val="28"/>
        </w:rPr>
        <w:t xml:space="preserve"> Магомеда </w:t>
      </w:r>
      <w:proofErr w:type="spellStart"/>
      <w:r w:rsidR="007C1C68">
        <w:rPr>
          <w:rFonts w:eastAsia="Times New Roman"/>
          <w:sz w:val="28"/>
          <w:szCs w:val="28"/>
        </w:rPr>
        <w:t>Ахмедовича</w:t>
      </w:r>
      <w:proofErr w:type="spellEnd"/>
    </w:p>
    <w:p w:rsidR="004005FA" w:rsidRPr="00111AC4" w:rsidRDefault="004005FA" w:rsidP="004005FA">
      <w:pPr>
        <w:shd w:val="clear" w:color="auto" w:fill="FFFFFF"/>
        <w:ind w:left="567"/>
        <w:jc w:val="both"/>
        <w:rPr>
          <w:rFonts w:eastAsia="Times New Roman"/>
          <w:sz w:val="28"/>
          <w:szCs w:val="28"/>
        </w:rPr>
      </w:pPr>
      <w:r w:rsidRPr="00111AC4">
        <w:rPr>
          <w:rFonts w:eastAsia="Times New Roman"/>
          <w:sz w:val="28"/>
          <w:szCs w:val="28"/>
        </w:rPr>
        <w:t>-</w:t>
      </w:r>
      <w:r w:rsidRPr="00111AC4">
        <w:rPr>
          <w:rFonts w:eastAsia="Times New Roman"/>
          <w:sz w:val="28"/>
          <w:szCs w:val="28"/>
        </w:rPr>
        <w:tab/>
      </w:r>
      <w:proofErr w:type="spellStart"/>
      <w:r w:rsidR="007C1C68">
        <w:rPr>
          <w:rFonts w:eastAsia="Times New Roman"/>
          <w:sz w:val="28"/>
          <w:szCs w:val="28"/>
        </w:rPr>
        <w:t>Джанаралиева</w:t>
      </w:r>
      <w:proofErr w:type="spellEnd"/>
      <w:r w:rsidR="007C1C68">
        <w:rPr>
          <w:rFonts w:eastAsia="Times New Roman"/>
          <w:sz w:val="28"/>
          <w:szCs w:val="28"/>
        </w:rPr>
        <w:t xml:space="preserve"> </w:t>
      </w:r>
      <w:proofErr w:type="spellStart"/>
      <w:r w:rsidR="007C1C68">
        <w:rPr>
          <w:rFonts w:eastAsia="Times New Roman"/>
          <w:sz w:val="28"/>
          <w:szCs w:val="28"/>
        </w:rPr>
        <w:t>Бухади</w:t>
      </w:r>
      <w:proofErr w:type="spellEnd"/>
      <w:r w:rsidR="007C1C68">
        <w:rPr>
          <w:rFonts w:eastAsia="Times New Roman"/>
          <w:sz w:val="28"/>
          <w:szCs w:val="28"/>
        </w:rPr>
        <w:t xml:space="preserve"> </w:t>
      </w:r>
      <w:proofErr w:type="spellStart"/>
      <w:r w:rsidR="007C1C68">
        <w:rPr>
          <w:rFonts w:eastAsia="Times New Roman"/>
          <w:sz w:val="28"/>
          <w:szCs w:val="28"/>
        </w:rPr>
        <w:t>Бутуевича</w:t>
      </w:r>
      <w:proofErr w:type="spellEnd"/>
      <w:r w:rsidRPr="00111AC4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4005FA" w:rsidRPr="004005FA" w:rsidRDefault="004005FA" w:rsidP="004005FA">
      <w:pPr>
        <w:shd w:val="clear" w:color="auto" w:fill="FFFFFF"/>
        <w:ind w:left="567"/>
        <w:jc w:val="both"/>
        <w:rPr>
          <w:rFonts w:eastAsia="Times New Roman"/>
          <w:sz w:val="28"/>
          <w:szCs w:val="28"/>
        </w:rPr>
      </w:pPr>
    </w:p>
    <w:p w:rsidR="004005FA" w:rsidRPr="004005FA" w:rsidRDefault="004005FA" w:rsidP="004005FA">
      <w:pPr>
        <w:numPr>
          <w:ilvl w:val="0"/>
          <w:numId w:val="2"/>
        </w:num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005FA">
        <w:rPr>
          <w:rFonts w:eastAsia="Times New Roman"/>
          <w:sz w:val="28"/>
          <w:szCs w:val="28"/>
        </w:rPr>
        <w:t>Направить данное решение в течение трех рабочих дней в Совет депутатов</w:t>
      </w:r>
      <w:r w:rsidR="007C1C68" w:rsidRPr="007C1C68">
        <w:rPr>
          <w:rFonts w:eastAsia="Times New Roman"/>
          <w:spacing w:val="-1"/>
          <w:sz w:val="28"/>
          <w:szCs w:val="28"/>
        </w:rPr>
        <w:t xml:space="preserve"> </w:t>
      </w:r>
      <w:r w:rsidR="007C1C68">
        <w:rPr>
          <w:rFonts w:eastAsia="Times New Roman"/>
          <w:spacing w:val="-1"/>
          <w:sz w:val="28"/>
          <w:szCs w:val="28"/>
        </w:rPr>
        <w:t>Мелчхинского сельского поселения</w:t>
      </w:r>
      <w:r w:rsidRPr="004005FA">
        <w:rPr>
          <w:rFonts w:eastAsia="Times New Roman"/>
          <w:sz w:val="28"/>
          <w:szCs w:val="28"/>
        </w:rPr>
        <w:t xml:space="preserve"> Гудермесского муниципального района Чеченской Республики второго созыва.</w:t>
      </w:r>
    </w:p>
    <w:p w:rsidR="005D27B4" w:rsidRDefault="004005FA" w:rsidP="004005FA">
      <w:pPr>
        <w:numPr>
          <w:ilvl w:val="0"/>
          <w:numId w:val="2"/>
        </w:numPr>
        <w:shd w:val="clear" w:color="auto" w:fill="FFFFFF"/>
        <w:ind w:firstLine="567"/>
        <w:jc w:val="both"/>
        <w:rPr>
          <w:spacing w:val="-15"/>
          <w:sz w:val="28"/>
          <w:szCs w:val="28"/>
        </w:rPr>
      </w:pPr>
      <w:r w:rsidRPr="004005FA">
        <w:rPr>
          <w:rFonts w:eastAsia="Times New Roman"/>
          <w:sz w:val="28"/>
          <w:szCs w:val="28"/>
        </w:rPr>
        <w:t>Сообщить каждому участнику конкурса о результатах конкурса, заказным письмом с уведомлением о вручении в течение трех рабочих дней со дня его проведения</w:t>
      </w:r>
      <w:r w:rsidR="00387B6E">
        <w:rPr>
          <w:rFonts w:eastAsia="Times New Roman"/>
          <w:spacing w:val="-1"/>
          <w:sz w:val="28"/>
          <w:szCs w:val="28"/>
        </w:rPr>
        <w:t>.</w:t>
      </w: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51163F" w:rsidRDefault="00387B6E" w:rsidP="0051163F">
      <w:pPr>
        <w:shd w:val="clear" w:color="auto" w:fill="FFFFFF"/>
        <w:ind w:left="38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</w:p>
    <w:p w:rsidR="00387B6E" w:rsidRDefault="00387B6E" w:rsidP="0051163F">
      <w:pPr>
        <w:shd w:val="clear" w:color="auto" w:fill="FFFFFF"/>
        <w:ind w:left="38" w:right="47"/>
      </w:pPr>
      <w:r>
        <w:rPr>
          <w:rFonts w:eastAsia="Times New Roman"/>
          <w:spacing w:val="-3"/>
          <w:sz w:val="28"/>
          <w:szCs w:val="28"/>
        </w:rPr>
        <w:t>Конкурсной комиссии</w:t>
      </w:r>
      <w:r w:rsidR="00924A2F">
        <w:rPr>
          <w:rFonts w:eastAsia="Times New Roman"/>
          <w:spacing w:val="-3"/>
          <w:sz w:val="28"/>
          <w:szCs w:val="28"/>
        </w:rPr>
        <w:tab/>
      </w:r>
      <w:r w:rsidR="00924A2F">
        <w:rPr>
          <w:rFonts w:eastAsia="Times New Roman"/>
          <w:spacing w:val="-3"/>
          <w:sz w:val="28"/>
          <w:szCs w:val="28"/>
        </w:rPr>
        <w:tab/>
      </w:r>
      <w:r w:rsidR="00924A2F">
        <w:rPr>
          <w:rFonts w:eastAsia="Times New Roman"/>
          <w:spacing w:val="-3"/>
          <w:sz w:val="28"/>
          <w:szCs w:val="28"/>
        </w:rPr>
        <w:tab/>
      </w:r>
      <w:r w:rsidR="00924A2F">
        <w:rPr>
          <w:rFonts w:eastAsia="Times New Roman"/>
          <w:spacing w:val="-3"/>
          <w:sz w:val="28"/>
          <w:szCs w:val="28"/>
        </w:rPr>
        <w:tab/>
      </w:r>
      <w:r w:rsidR="00924A2F">
        <w:rPr>
          <w:rFonts w:eastAsia="Times New Roman"/>
          <w:spacing w:val="-3"/>
          <w:sz w:val="28"/>
          <w:szCs w:val="28"/>
        </w:rPr>
        <w:tab/>
      </w:r>
      <w:r w:rsidR="00924A2F">
        <w:rPr>
          <w:rFonts w:eastAsia="Times New Roman"/>
          <w:spacing w:val="-3"/>
          <w:sz w:val="28"/>
          <w:szCs w:val="28"/>
        </w:rPr>
        <w:tab/>
        <w:t xml:space="preserve">                </w:t>
      </w:r>
      <w:proofErr w:type="spellStart"/>
      <w:r w:rsidR="00924A2F">
        <w:rPr>
          <w:rFonts w:eastAsia="Times New Roman"/>
          <w:spacing w:val="-3"/>
          <w:sz w:val="28"/>
          <w:szCs w:val="28"/>
        </w:rPr>
        <w:t>Довтаев</w:t>
      </w:r>
      <w:proofErr w:type="spellEnd"/>
      <w:r w:rsidR="00924A2F">
        <w:rPr>
          <w:rFonts w:eastAsia="Times New Roman"/>
          <w:spacing w:val="-3"/>
          <w:sz w:val="28"/>
          <w:szCs w:val="28"/>
        </w:rPr>
        <w:t xml:space="preserve"> Х.А</w:t>
      </w:r>
      <w:r w:rsidR="007C1C68">
        <w:rPr>
          <w:rFonts w:eastAsia="Times New Roman"/>
          <w:spacing w:val="-3"/>
          <w:sz w:val="28"/>
          <w:szCs w:val="28"/>
        </w:rPr>
        <w:t>.</w:t>
      </w:r>
    </w:p>
    <w:sectPr w:rsidR="00387B6E" w:rsidSect="00387B6E">
      <w:type w:val="continuous"/>
      <w:pgSz w:w="11909" w:h="16834"/>
      <w:pgMar w:top="709" w:right="696" w:bottom="720" w:left="9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0B1E8"/>
    <w:lvl w:ilvl="0">
      <w:numFmt w:val="bullet"/>
      <w:lvlText w:val="*"/>
      <w:lvlJc w:val="left"/>
    </w:lvl>
  </w:abstractNum>
  <w:abstractNum w:abstractNumId="1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2">
    <w:nsid w:val="59E1520E"/>
    <w:multiLevelType w:val="singleLevel"/>
    <w:tmpl w:val="421EEBAA"/>
    <w:lvl w:ilvl="0">
      <w:start w:val="2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B6E"/>
    <w:rsid w:val="00111AC4"/>
    <w:rsid w:val="001547A7"/>
    <w:rsid w:val="00160BB2"/>
    <w:rsid w:val="00383A65"/>
    <w:rsid w:val="00387B6E"/>
    <w:rsid w:val="003E6B32"/>
    <w:rsid w:val="004005FA"/>
    <w:rsid w:val="004E3E54"/>
    <w:rsid w:val="0051163F"/>
    <w:rsid w:val="005B4DCE"/>
    <w:rsid w:val="005D27B4"/>
    <w:rsid w:val="00777E01"/>
    <w:rsid w:val="007C1C68"/>
    <w:rsid w:val="00924A2F"/>
    <w:rsid w:val="00AD1473"/>
    <w:rsid w:val="00BB2A66"/>
    <w:rsid w:val="00CE3E90"/>
    <w:rsid w:val="00D860CC"/>
    <w:rsid w:val="00F3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Admin</cp:lastModifiedBy>
  <cp:revision>13</cp:revision>
  <cp:lastPrinted>2016-05-16T06:30:00Z</cp:lastPrinted>
  <dcterms:created xsi:type="dcterms:W3CDTF">2013-10-01T13:02:00Z</dcterms:created>
  <dcterms:modified xsi:type="dcterms:W3CDTF">2016-05-16T06:33:00Z</dcterms:modified>
</cp:coreProperties>
</file>