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9A" w:rsidRPr="00994DA2" w:rsidRDefault="00BB5550" w:rsidP="00994DA2">
      <w:pPr>
        <w:pStyle w:val="a8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Девятое организационное заседание </w:t>
      </w:r>
      <w:r w:rsidR="007C7A9A" w:rsidRPr="00516620">
        <w:rPr>
          <w:rFonts w:ascii="Times New Roman" w:hAnsi="Times New Roman"/>
          <w:b/>
          <w:sz w:val="32"/>
          <w:szCs w:val="32"/>
        </w:rPr>
        <w:t>Совет</w:t>
      </w:r>
      <w:r w:rsidR="007C7A9A">
        <w:rPr>
          <w:rFonts w:ascii="Times New Roman" w:hAnsi="Times New Roman"/>
          <w:b/>
          <w:sz w:val="32"/>
          <w:szCs w:val="32"/>
        </w:rPr>
        <w:t>а</w:t>
      </w:r>
      <w:r w:rsidR="00994DA2">
        <w:rPr>
          <w:rFonts w:ascii="Times New Roman" w:hAnsi="Times New Roman"/>
          <w:b/>
          <w:sz w:val="32"/>
          <w:szCs w:val="32"/>
        </w:rPr>
        <w:t xml:space="preserve"> депутатов </w:t>
      </w:r>
      <w:r w:rsidR="001E470A">
        <w:rPr>
          <w:rFonts w:ascii="Times New Roman" w:hAnsi="Times New Roman"/>
          <w:b/>
          <w:sz w:val="32"/>
          <w:szCs w:val="32"/>
        </w:rPr>
        <w:t>Мелчхинского</w:t>
      </w:r>
      <w:r w:rsidR="007C7A9A" w:rsidRPr="00516620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  <w:r w:rsidR="00994DA2">
        <w:rPr>
          <w:rFonts w:ascii="Times New Roman" w:hAnsi="Times New Roman"/>
          <w:b/>
          <w:sz w:val="32"/>
          <w:szCs w:val="32"/>
        </w:rPr>
        <w:t xml:space="preserve"> Гудермесского </w:t>
      </w:r>
      <w:r w:rsidR="007C7A9A" w:rsidRPr="00516620">
        <w:rPr>
          <w:rFonts w:ascii="Times New Roman" w:hAnsi="Times New Roman"/>
          <w:b/>
          <w:sz w:val="32"/>
          <w:szCs w:val="32"/>
        </w:rPr>
        <w:t>муниципального района</w:t>
      </w:r>
      <w:r w:rsidR="00994DA2">
        <w:rPr>
          <w:rFonts w:ascii="Times New Roman" w:hAnsi="Times New Roman"/>
          <w:b/>
          <w:sz w:val="32"/>
          <w:szCs w:val="32"/>
        </w:rPr>
        <w:t xml:space="preserve"> </w:t>
      </w:r>
      <w:r w:rsidR="007C7A9A"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  <w:r>
        <w:rPr>
          <w:rFonts w:ascii="Times New Roman" w:hAnsi="Times New Roman"/>
          <w:b/>
          <w:sz w:val="32"/>
          <w:szCs w:val="32"/>
        </w:rPr>
        <w:t xml:space="preserve"> третьего созыва</w:t>
      </w:r>
    </w:p>
    <w:p w:rsidR="007C7A9A" w:rsidRPr="00D57DE6" w:rsidRDefault="007C7A9A" w:rsidP="007C7A9A">
      <w:pPr>
        <w:pStyle w:val="a8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7C7A9A" w:rsidRPr="00D57DE6" w:rsidRDefault="007C7A9A" w:rsidP="007C7A9A">
      <w:pPr>
        <w:pStyle w:val="a8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7C7A9A" w:rsidRPr="00867D01" w:rsidRDefault="007C7A9A" w:rsidP="007C7A9A">
      <w:pPr>
        <w:pStyle w:val="a8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7C7A9A" w:rsidRDefault="007C7A9A" w:rsidP="007C7A9A">
      <w:pPr>
        <w:pStyle w:val="a8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7C7A9A" w:rsidRDefault="007C7A9A" w:rsidP="007C7A9A">
      <w:pPr>
        <w:pStyle w:val="a8"/>
        <w:rPr>
          <w:rFonts w:ascii="Times New Roman" w:hAnsi="Times New Roman"/>
          <w:sz w:val="28"/>
          <w:szCs w:val="28"/>
        </w:rPr>
      </w:pPr>
    </w:p>
    <w:p w:rsidR="007C7A9A" w:rsidRDefault="00D67D72" w:rsidP="007C7A9A">
      <w:pPr>
        <w:pStyle w:val="a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7A9A">
        <w:rPr>
          <w:rFonts w:ascii="Times New Roman" w:hAnsi="Times New Roman"/>
          <w:sz w:val="28"/>
          <w:szCs w:val="28"/>
        </w:rPr>
        <w:t>т</w:t>
      </w:r>
      <w:r w:rsidR="00602AD9">
        <w:rPr>
          <w:rFonts w:ascii="Times New Roman" w:hAnsi="Times New Roman"/>
          <w:sz w:val="28"/>
          <w:szCs w:val="28"/>
        </w:rPr>
        <w:t xml:space="preserve"> </w:t>
      </w:r>
      <w:r w:rsidR="00BB5550">
        <w:rPr>
          <w:rFonts w:ascii="Times New Roman" w:hAnsi="Times New Roman"/>
          <w:sz w:val="28"/>
          <w:szCs w:val="28"/>
        </w:rPr>
        <w:t>06</w:t>
      </w:r>
      <w:r w:rsidR="00602AD9">
        <w:rPr>
          <w:rFonts w:ascii="Times New Roman" w:hAnsi="Times New Roman"/>
          <w:sz w:val="28"/>
          <w:szCs w:val="28"/>
        </w:rPr>
        <w:t>.0</w:t>
      </w:r>
      <w:r w:rsidR="00922DA9">
        <w:rPr>
          <w:rFonts w:ascii="Times New Roman" w:hAnsi="Times New Roman"/>
          <w:sz w:val="28"/>
          <w:szCs w:val="28"/>
        </w:rPr>
        <w:t>3</w:t>
      </w:r>
      <w:r w:rsidR="00602AD9">
        <w:rPr>
          <w:rFonts w:ascii="Times New Roman" w:hAnsi="Times New Roman"/>
          <w:sz w:val="28"/>
          <w:szCs w:val="28"/>
        </w:rPr>
        <w:t xml:space="preserve">.2017г      </w:t>
      </w:r>
      <w:r w:rsidR="007C7A9A">
        <w:rPr>
          <w:rFonts w:ascii="Times New Roman" w:hAnsi="Times New Roman"/>
          <w:sz w:val="28"/>
          <w:szCs w:val="28"/>
        </w:rPr>
        <w:t xml:space="preserve">                    </w:t>
      </w:r>
      <w:r w:rsidR="007C7A9A" w:rsidRPr="00970621">
        <w:rPr>
          <w:rFonts w:ascii="Times New Roman" w:hAnsi="Times New Roman"/>
          <w:sz w:val="28"/>
          <w:szCs w:val="28"/>
        </w:rPr>
        <w:t xml:space="preserve"> </w:t>
      </w:r>
      <w:r w:rsidR="007C7A9A">
        <w:rPr>
          <w:rFonts w:ascii="Times New Roman" w:hAnsi="Times New Roman"/>
          <w:sz w:val="28"/>
          <w:szCs w:val="28"/>
        </w:rPr>
        <w:t xml:space="preserve">         №</w:t>
      </w:r>
      <w:r w:rsidR="00BB5550">
        <w:rPr>
          <w:rFonts w:ascii="Times New Roman" w:hAnsi="Times New Roman"/>
          <w:sz w:val="28"/>
          <w:szCs w:val="28"/>
        </w:rPr>
        <w:t>21</w:t>
      </w:r>
      <w:r w:rsidR="007C7A9A" w:rsidRPr="00516620">
        <w:rPr>
          <w:rFonts w:ascii="Times New Roman" w:hAnsi="Times New Roman"/>
          <w:sz w:val="28"/>
          <w:szCs w:val="28"/>
        </w:rPr>
        <w:t xml:space="preserve"> </w:t>
      </w:r>
      <w:r w:rsidR="007C7A9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C7A9A" w:rsidRPr="00FF79C8">
        <w:rPr>
          <w:rFonts w:ascii="Times New Roman" w:hAnsi="Times New Roman"/>
          <w:sz w:val="28"/>
          <w:szCs w:val="28"/>
        </w:rPr>
        <w:t>с</w:t>
      </w:r>
      <w:r w:rsidR="007C7A9A">
        <w:rPr>
          <w:rFonts w:ascii="Times New Roman" w:hAnsi="Times New Roman"/>
          <w:sz w:val="28"/>
          <w:szCs w:val="28"/>
        </w:rPr>
        <w:t>.</w:t>
      </w:r>
      <w:r w:rsidR="00BB5550">
        <w:rPr>
          <w:rFonts w:ascii="Times New Roman" w:hAnsi="Times New Roman"/>
          <w:sz w:val="28"/>
          <w:szCs w:val="28"/>
        </w:rPr>
        <w:t>Мелчхи</w:t>
      </w:r>
    </w:p>
    <w:p w:rsidR="000B5315" w:rsidRPr="00AE6C6D" w:rsidRDefault="000B5315" w:rsidP="000B5315">
      <w:pPr>
        <w:jc w:val="center"/>
        <w:rPr>
          <w:b/>
          <w:sz w:val="28"/>
          <w:szCs w:val="28"/>
        </w:rPr>
      </w:pPr>
    </w:p>
    <w:p w:rsidR="000B5315" w:rsidRDefault="000B5315" w:rsidP="000B53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22DA9" w:rsidRPr="00AE6C6D" w:rsidRDefault="00922DA9" w:rsidP="00922DA9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оказание жилищно-коммунальных услуг по вывозу твердых и жидких бытовых отходов для населения и для юридических лиц на 2017 год.</w:t>
      </w:r>
    </w:p>
    <w:p w:rsidR="000B35E4" w:rsidRPr="00AE6C6D" w:rsidRDefault="000B35E4" w:rsidP="000B35E4">
      <w:pPr>
        <w:spacing w:line="330" w:lineRule="atLeast"/>
        <w:jc w:val="center"/>
        <w:rPr>
          <w:b/>
          <w:sz w:val="28"/>
          <w:szCs w:val="28"/>
        </w:rPr>
      </w:pPr>
    </w:p>
    <w:p w:rsidR="000B35E4" w:rsidRPr="00602AD9" w:rsidRDefault="000B35E4" w:rsidP="000B35E4">
      <w:pPr>
        <w:spacing w:line="330" w:lineRule="atLeast"/>
        <w:jc w:val="center"/>
        <w:rPr>
          <w:sz w:val="28"/>
          <w:szCs w:val="28"/>
        </w:rPr>
      </w:pPr>
    </w:p>
    <w:p w:rsidR="000B35E4" w:rsidRPr="00602AD9" w:rsidRDefault="000B35E4" w:rsidP="000B35E4">
      <w:pPr>
        <w:spacing w:line="330" w:lineRule="atLeast"/>
        <w:jc w:val="both"/>
        <w:rPr>
          <w:sz w:val="28"/>
          <w:szCs w:val="28"/>
        </w:rPr>
      </w:pPr>
      <w:r w:rsidRPr="00602AD9">
        <w:rPr>
          <w:sz w:val="28"/>
          <w:szCs w:val="28"/>
        </w:rPr>
        <w:tab/>
      </w:r>
      <w:r w:rsidR="00922DA9">
        <w:rPr>
          <w:sz w:val="28"/>
          <w:szCs w:val="28"/>
        </w:rPr>
        <w:t xml:space="preserve">Рассмотрев тарифы на оказание жилищно-коммунальных услуг по вывозу </w:t>
      </w:r>
      <w:r w:rsidR="00922DA9" w:rsidRPr="00922DA9">
        <w:rPr>
          <w:sz w:val="28"/>
          <w:szCs w:val="28"/>
        </w:rPr>
        <w:t>твердых и жидких бытовых отходов для населения и</w:t>
      </w:r>
      <w:r w:rsidR="00922DA9">
        <w:rPr>
          <w:sz w:val="28"/>
          <w:szCs w:val="28"/>
        </w:rPr>
        <w:t xml:space="preserve"> для юридических лиц на 2017 г. и руководствуясь решением комиссии по жилищно-коммунальному комплексу и собственности Сов</w:t>
      </w:r>
      <w:r w:rsidR="00BB5550">
        <w:rPr>
          <w:sz w:val="28"/>
          <w:szCs w:val="28"/>
        </w:rPr>
        <w:t>ета депутатов Мелчхинского</w:t>
      </w:r>
      <w:r w:rsidR="00922DA9">
        <w:rPr>
          <w:sz w:val="28"/>
          <w:szCs w:val="28"/>
        </w:rPr>
        <w:t xml:space="preserve"> сельского поселения,  Совет деп</w:t>
      </w:r>
      <w:r w:rsidR="00BB5550">
        <w:rPr>
          <w:sz w:val="28"/>
          <w:szCs w:val="28"/>
        </w:rPr>
        <w:t>утатов Мелчхинского</w:t>
      </w:r>
      <w:r w:rsidR="00922DA9">
        <w:rPr>
          <w:sz w:val="28"/>
          <w:szCs w:val="28"/>
        </w:rPr>
        <w:t xml:space="preserve"> сельского поселения</w:t>
      </w:r>
    </w:p>
    <w:p w:rsidR="000B35E4" w:rsidRPr="00602AD9" w:rsidRDefault="000B35E4" w:rsidP="000B35E4">
      <w:pPr>
        <w:spacing w:line="330" w:lineRule="atLeast"/>
        <w:jc w:val="center"/>
        <w:rPr>
          <w:sz w:val="28"/>
          <w:szCs w:val="28"/>
        </w:rPr>
      </w:pPr>
    </w:p>
    <w:p w:rsidR="000B35E4" w:rsidRPr="00602AD9" w:rsidRDefault="000B35E4" w:rsidP="00922DA9">
      <w:pPr>
        <w:spacing w:line="330" w:lineRule="atLeast"/>
        <w:rPr>
          <w:b/>
          <w:sz w:val="28"/>
          <w:szCs w:val="28"/>
        </w:rPr>
      </w:pPr>
      <w:r w:rsidRPr="00602AD9">
        <w:rPr>
          <w:b/>
          <w:sz w:val="28"/>
          <w:szCs w:val="28"/>
        </w:rPr>
        <w:t>РЕШИЛ:</w:t>
      </w:r>
    </w:p>
    <w:p w:rsidR="000B35E4" w:rsidRPr="00602AD9" w:rsidRDefault="000B35E4" w:rsidP="000B35E4">
      <w:pPr>
        <w:spacing w:line="330" w:lineRule="atLeast"/>
        <w:jc w:val="center"/>
        <w:rPr>
          <w:sz w:val="28"/>
          <w:szCs w:val="28"/>
        </w:rPr>
      </w:pPr>
    </w:p>
    <w:p w:rsidR="00922DA9" w:rsidRDefault="00922DA9" w:rsidP="00922DA9">
      <w:pPr>
        <w:numPr>
          <w:ilvl w:val="0"/>
          <w:numId w:val="35"/>
        </w:num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тарифы на оказание жилищно-коммунальных услуг по вывозу </w:t>
      </w:r>
      <w:r w:rsidRPr="00922DA9">
        <w:rPr>
          <w:sz w:val="28"/>
          <w:szCs w:val="28"/>
        </w:rPr>
        <w:t>твердых и жидких бытовых отходов для населения и</w:t>
      </w:r>
      <w:r>
        <w:rPr>
          <w:sz w:val="28"/>
          <w:szCs w:val="28"/>
        </w:rPr>
        <w:t xml:space="preserve"> для юридических лиц на 2017 г. согласно приложению.</w:t>
      </w:r>
    </w:p>
    <w:p w:rsidR="00D67D72" w:rsidRDefault="00D67D72" w:rsidP="00D67D72">
      <w:pPr>
        <w:spacing w:line="330" w:lineRule="atLeast"/>
        <w:ind w:left="1092"/>
        <w:jc w:val="both"/>
        <w:rPr>
          <w:sz w:val="28"/>
          <w:szCs w:val="28"/>
        </w:rPr>
      </w:pPr>
    </w:p>
    <w:p w:rsidR="00922DA9" w:rsidRPr="00922DA9" w:rsidRDefault="00922DA9" w:rsidP="00922DA9">
      <w:pPr>
        <w:numPr>
          <w:ilvl w:val="0"/>
          <w:numId w:val="35"/>
        </w:num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с приложением</w:t>
      </w:r>
      <w:r w:rsidR="00D67D72">
        <w:rPr>
          <w:sz w:val="28"/>
          <w:szCs w:val="28"/>
        </w:rPr>
        <w:t xml:space="preserve"> на официальном сайте </w:t>
      </w:r>
      <w:r w:rsidR="00BB5550">
        <w:rPr>
          <w:sz w:val="28"/>
          <w:szCs w:val="28"/>
        </w:rPr>
        <w:t>администрации Мелчхинского</w:t>
      </w:r>
      <w:r w:rsidR="00D67D72">
        <w:rPr>
          <w:sz w:val="28"/>
          <w:szCs w:val="28"/>
        </w:rPr>
        <w:t xml:space="preserve"> сельского поселения</w:t>
      </w:r>
    </w:p>
    <w:p w:rsidR="000B35E4" w:rsidRPr="00602AD9" w:rsidRDefault="000B35E4" w:rsidP="000B35E4">
      <w:pPr>
        <w:spacing w:line="330" w:lineRule="atLeast"/>
        <w:ind w:firstLine="720"/>
        <w:jc w:val="both"/>
        <w:rPr>
          <w:sz w:val="28"/>
          <w:szCs w:val="28"/>
        </w:rPr>
      </w:pPr>
    </w:p>
    <w:p w:rsidR="00D67D72" w:rsidRDefault="000B35E4" w:rsidP="00D67D7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02AD9">
        <w:rPr>
          <w:bCs/>
          <w:sz w:val="28"/>
          <w:szCs w:val="28"/>
        </w:rPr>
        <w:t>Настоящее решение вступает в силу со дня его официального</w:t>
      </w:r>
    </w:p>
    <w:p w:rsidR="000B35E4" w:rsidRPr="00602AD9" w:rsidRDefault="00D67D72" w:rsidP="00D67D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0B35E4" w:rsidRPr="00602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B35E4" w:rsidRPr="00602AD9">
        <w:rPr>
          <w:bCs/>
          <w:sz w:val="28"/>
          <w:szCs w:val="28"/>
        </w:rPr>
        <w:t>опубликования (обнародования</w:t>
      </w:r>
      <w:r>
        <w:rPr>
          <w:bCs/>
          <w:sz w:val="28"/>
          <w:szCs w:val="28"/>
        </w:rPr>
        <w:t>).</w:t>
      </w:r>
    </w:p>
    <w:p w:rsidR="000B35E4" w:rsidRPr="00602AD9" w:rsidRDefault="000B35E4" w:rsidP="000B35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B35E4" w:rsidRPr="00602AD9" w:rsidRDefault="000B35E4" w:rsidP="000B35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B35E4" w:rsidRPr="00602AD9" w:rsidRDefault="000B35E4" w:rsidP="000B35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B35E4" w:rsidRPr="00602AD9" w:rsidRDefault="000B35E4" w:rsidP="000B35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B35E4" w:rsidRPr="00602AD9" w:rsidRDefault="000B35E4" w:rsidP="000B35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02AD9" w:rsidRPr="00602AD9" w:rsidRDefault="00602AD9" w:rsidP="00602AD9">
      <w:pPr>
        <w:autoSpaceDE w:val="0"/>
        <w:autoSpaceDN w:val="0"/>
        <w:adjustRightInd w:val="0"/>
        <w:rPr>
          <w:bCs/>
          <w:sz w:val="28"/>
          <w:szCs w:val="28"/>
        </w:rPr>
      </w:pPr>
      <w:r w:rsidRPr="00602AD9">
        <w:rPr>
          <w:bCs/>
          <w:sz w:val="28"/>
          <w:szCs w:val="28"/>
        </w:rPr>
        <w:t>Глава</w:t>
      </w:r>
      <w:r w:rsidR="000B35E4" w:rsidRPr="00602AD9">
        <w:rPr>
          <w:bCs/>
          <w:sz w:val="28"/>
          <w:szCs w:val="28"/>
        </w:rPr>
        <w:t xml:space="preserve"> </w:t>
      </w:r>
      <w:r w:rsidR="00BB5550">
        <w:rPr>
          <w:bCs/>
          <w:sz w:val="28"/>
          <w:szCs w:val="28"/>
        </w:rPr>
        <w:t>Мелчхинского</w:t>
      </w:r>
      <w:r w:rsidR="000B35E4" w:rsidRPr="00602AD9">
        <w:rPr>
          <w:bCs/>
          <w:sz w:val="28"/>
          <w:szCs w:val="28"/>
        </w:rPr>
        <w:t xml:space="preserve"> </w:t>
      </w:r>
    </w:p>
    <w:p w:rsidR="007C7A9A" w:rsidRPr="00602AD9" w:rsidRDefault="000B35E4" w:rsidP="000B35E4">
      <w:pPr>
        <w:jc w:val="both"/>
        <w:rPr>
          <w:sz w:val="28"/>
          <w:szCs w:val="28"/>
        </w:rPr>
      </w:pPr>
      <w:r w:rsidRPr="00602AD9">
        <w:rPr>
          <w:bCs/>
          <w:sz w:val="28"/>
          <w:szCs w:val="28"/>
        </w:rPr>
        <w:t xml:space="preserve">сельского поселения                                     </w:t>
      </w:r>
      <w:r w:rsidR="00602AD9" w:rsidRPr="00602AD9">
        <w:rPr>
          <w:bCs/>
          <w:sz w:val="28"/>
          <w:szCs w:val="28"/>
        </w:rPr>
        <w:t xml:space="preserve"> </w:t>
      </w:r>
      <w:r w:rsidR="00602AD9">
        <w:rPr>
          <w:bCs/>
          <w:sz w:val="28"/>
          <w:szCs w:val="28"/>
        </w:rPr>
        <w:t xml:space="preserve">         </w:t>
      </w:r>
      <w:r w:rsidR="00602AD9" w:rsidRPr="00602AD9">
        <w:rPr>
          <w:bCs/>
          <w:sz w:val="28"/>
          <w:szCs w:val="28"/>
        </w:rPr>
        <w:t xml:space="preserve">   </w:t>
      </w:r>
      <w:r w:rsidRPr="00602AD9">
        <w:rPr>
          <w:bCs/>
          <w:sz w:val="28"/>
          <w:szCs w:val="28"/>
        </w:rPr>
        <w:t xml:space="preserve"> </w:t>
      </w:r>
      <w:r w:rsidR="00BB5550">
        <w:rPr>
          <w:bCs/>
          <w:sz w:val="28"/>
          <w:szCs w:val="28"/>
        </w:rPr>
        <w:t>Б.Б.Джанаралиев</w:t>
      </w:r>
    </w:p>
    <w:p w:rsidR="007C7A9A" w:rsidRDefault="007C7A9A" w:rsidP="00DB213E">
      <w:pPr>
        <w:jc w:val="both"/>
        <w:rPr>
          <w:sz w:val="28"/>
          <w:szCs w:val="28"/>
        </w:rPr>
      </w:pPr>
    </w:p>
    <w:p w:rsidR="00994DA2" w:rsidRPr="00602AD9" w:rsidRDefault="00994DA2" w:rsidP="00DB213E">
      <w:pPr>
        <w:jc w:val="both"/>
        <w:rPr>
          <w:sz w:val="28"/>
          <w:szCs w:val="28"/>
        </w:rPr>
      </w:pPr>
    </w:p>
    <w:p w:rsidR="00871B93" w:rsidRPr="00602AD9" w:rsidRDefault="00871B93" w:rsidP="00871B93">
      <w:pPr>
        <w:ind w:firstLine="720"/>
        <w:jc w:val="both"/>
        <w:rPr>
          <w:sz w:val="14"/>
          <w:szCs w:val="14"/>
        </w:rPr>
      </w:pPr>
    </w:p>
    <w:p w:rsidR="00871B93" w:rsidRDefault="00871B93" w:rsidP="00871B93">
      <w:pPr>
        <w:ind w:firstLine="720"/>
        <w:jc w:val="both"/>
        <w:rPr>
          <w:sz w:val="14"/>
          <w:szCs w:val="14"/>
        </w:rPr>
      </w:pPr>
    </w:p>
    <w:p w:rsidR="00D67D72" w:rsidRDefault="00D67D72" w:rsidP="00871B93">
      <w:pPr>
        <w:tabs>
          <w:tab w:val="left" w:pos="3015"/>
        </w:tabs>
        <w:spacing w:line="276" w:lineRule="auto"/>
        <w:ind w:left="-426" w:firstLine="426"/>
        <w:jc w:val="center"/>
        <w:rPr>
          <w:rFonts w:eastAsia="Calibri"/>
          <w:color w:val="000099"/>
          <w:sz w:val="28"/>
          <w:szCs w:val="28"/>
          <w:lang w:eastAsia="en-US"/>
        </w:rPr>
      </w:pPr>
    </w:p>
    <w:p w:rsidR="00901962" w:rsidRPr="00D67D72" w:rsidRDefault="00901962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  <w:r w:rsidRPr="00D67D72">
        <w:rPr>
          <w:rFonts w:eastAsia="Calibri"/>
          <w:sz w:val="28"/>
          <w:szCs w:val="28"/>
          <w:lang w:eastAsia="en-US"/>
        </w:rPr>
        <w:lastRenderedPageBreak/>
        <w:t>Приложение к решению Совета</w:t>
      </w:r>
    </w:p>
    <w:p w:rsidR="00901962" w:rsidRPr="00D67D72" w:rsidRDefault="00C609D9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Депутатов  Мелчхинского</w:t>
      </w:r>
    </w:p>
    <w:p w:rsidR="00901962" w:rsidRPr="00D67D72" w:rsidRDefault="00901962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  <w:r w:rsidRPr="00D67D72">
        <w:rPr>
          <w:rFonts w:eastAsia="Calibri"/>
          <w:sz w:val="28"/>
          <w:szCs w:val="28"/>
          <w:lang w:eastAsia="en-US"/>
        </w:rPr>
        <w:t>Сельского поселения</w:t>
      </w:r>
    </w:p>
    <w:p w:rsidR="00901962" w:rsidRDefault="00C609D9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№21</w:t>
      </w:r>
      <w:r w:rsidR="00901962">
        <w:rPr>
          <w:rFonts w:eastAsia="Calibri"/>
          <w:sz w:val="28"/>
          <w:szCs w:val="28"/>
          <w:lang w:eastAsia="en-US"/>
        </w:rPr>
        <w:t xml:space="preserve">  от 06 марта </w:t>
      </w:r>
      <w:r w:rsidR="00901962" w:rsidRPr="00D67D72">
        <w:rPr>
          <w:rFonts w:eastAsia="Calibri"/>
          <w:sz w:val="28"/>
          <w:szCs w:val="28"/>
          <w:lang w:eastAsia="en-US"/>
        </w:rPr>
        <w:t>2017г.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</w:p>
    <w:p w:rsidR="00901962" w:rsidRPr="00D67D72" w:rsidRDefault="00901962" w:rsidP="00901962">
      <w:pPr>
        <w:tabs>
          <w:tab w:val="left" w:pos="3015"/>
        </w:tabs>
        <w:spacing w:line="276" w:lineRule="auto"/>
        <w:ind w:left="-426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D67D72">
        <w:rPr>
          <w:rFonts w:eastAsia="Calibri"/>
          <w:b/>
          <w:sz w:val="28"/>
          <w:szCs w:val="28"/>
          <w:lang w:eastAsia="en-US"/>
        </w:rPr>
        <w:t>Тарифы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оказание жилищно-коммунальных услуг по вывозу твердых и жидких бытовых отходов для населения и для юридических лиц на 2017 год.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jc w:val="center"/>
        <w:rPr>
          <w:b/>
          <w:sz w:val="28"/>
          <w:szCs w:val="28"/>
        </w:rPr>
      </w:pP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1.Для населения (частный сектор) вывоз ТБО с одного двора – 200руб./месяц (без применения НДС);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2.Для юридических лиц вывоз ТБО за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402 руб. (без применения НДС);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3.Для населения вывоз ЖБО за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300 руб. (без применения НДС);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D67D72">
        <w:rPr>
          <w:sz w:val="28"/>
          <w:szCs w:val="28"/>
        </w:rPr>
        <w:t xml:space="preserve"> </w:t>
      </w:r>
      <w:r>
        <w:rPr>
          <w:sz w:val="28"/>
          <w:szCs w:val="28"/>
        </w:rPr>
        <w:t>Для юридических лиц вывоз ЖБО за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490 руб. (без применения НДС);</w:t>
      </w: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sz w:val="28"/>
          <w:szCs w:val="28"/>
        </w:rPr>
      </w:pPr>
    </w:p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Стоимость вывоза ТБО для населения (частного сектора) определена следующим расчетом: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1"/>
        <w:gridCol w:w="2175"/>
        <w:gridCol w:w="1943"/>
        <w:gridCol w:w="1943"/>
      </w:tblGrid>
      <w:tr w:rsidR="00901962" w:rsidRPr="00A6764F" w:rsidTr="007A506F">
        <w:tc>
          <w:tcPr>
            <w:tcW w:w="2802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b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851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b/>
                <w:sz w:val="28"/>
                <w:szCs w:val="28"/>
                <w:lang w:eastAsia="en-US"/>
              </w:rPr>
              <w:t>ед.</w:t>
            </w:r>
          </w:p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b/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175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b/>
                <w:sz w:val="28"/>
                <w:szCs w:val="28"/>
                <w:lang w:eastAsia="en-US"/>
              </w:rPr>
              <w:t>Норма накопления на 1 (одного) человека</w:t>
            </w:r>
          </w:p>
        </w:tc>
        <w:tc>
          <w:tcPr>
            <w:tcW w:w="1943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</w:pPr>
            <w:r w:rsidRPr="00A6764F">
              <w:rPr>
                <w:rFonts w:eastAsia="Calibri"/>
                <w:b/>
                <w:sz w:val="28"/>
                <w:szCs w:val="28"/>
                <w:lang w:eastAsia="en-US"/>
              </w:rPr>
              <w:t>Тариф вывоз ТБО за 1 м</w:t>
            </w:r>
            <w:r w:rsidRPr="00A6764F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943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Оплата на вывоз ТБО с 1 человека </w:t>
            </w:r>
          </w:p>
        </w:tc>
      </w:tr>
      <w:tr w:rsidR="00901962" w:rsidRPr="00A6764F" w:rsidTr="007A506F">
        <w:tc>
          <w:tcPr>
            <w:tcW w:w="2802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sz w:val="28"/>
                <w:szCs w:val="28"/>
                <w:lang w:eastAsia="en-US"/>
              </w:rPr>
              <w:t>Вывоз твердых бытовых отходов (для населения за 1 месяц на 1 человека)</w:t>
            </w:r>
          </w:p>
        </w:tc>
        <w:tc>
          <w:tcPr>
            <w:tcW w:w="851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A6764F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A6764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175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sz w:val="28"/>
                <w:szCs w:val="28"/>
                <w:lang w:eastAsia="en-US"/>
              </w:rPr>
              <w:t>0,158</w:t>
            </w:r>
          </w:p>
        </w:tc>
        <w:tc>
          <w:tcPr>
            <w:tcW w:w="1943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764F">
              <w:rPr>
                <w:rFonts w:eastAsia="Calibri"/>
                <w:sz w:val="28"/>
                <w:szCs w:val="28"/>
                <w:lang w:eastAsia="en-US"/>
              </w:rPr>
              <w:t>400,00</w:t>
            </w:r>
          </w:p>
        </w:tc>
        <w:tc>
          <w:tcPr>
            <w:tcW w:w="1943" w:type="dxa"/>
          </w:tcPr>
          <w:p w:rsidR="00901962" w:rsidRPr="00A6764F" w:rsidRDefault="00901962" w:rsidP="007A506F">
            <w:pPr>
              <w:tabs>
                <w:tab w:val="left" w:pos="30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Pr="00A6764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26BE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901962" w:rsidRDefault="00901962" w:rsidP="00901962">
      <w:pPr>
        <w:tabs>
          <w:tab w:val="left" w:pos="3015"/>
        </w:tabs>
        <w:spacing w:line="276" w:lineRule="auto"/>
        <w:ind w:left="-426" w:firstLine="426"/>
        <w:rPr>
          <w:rFonts w:eastAsia="Calibri"/>
          <w:i/>
          <w:sz w:val="28"/>
          <w:szCs w:val="28"/>
          <w:lang w:eastAsia="en-US"/>
        </w:rPr>
      </w:pPr>
    </w:p>
    <w:p w:rsidR="00901962" w:rsidRPr="008960C9" w:rsidRDefault="00901962" w:rsidP="00901962">
      <w:pPr>
        <w:tabs>
          <w:tab w:val="left" w:pos="3015"/>
        </w:tabs>
        <w:spacing w:line="276" w:lineRule="auto"/>
        <w:ind w:left="-426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Средняя численность проживающих в одном дворе </w:t>
      </w:r>
      <w:r>
        <w:rPr>
          <w:rFonts w:eastAsia="Calibri"/>
          <w:b/>
          <w:sz w:val="28"/>
          <w:szCs w:val="28"/>
          <w:lang w:eastAsia="en-US"/>
        </w:rPr>
        <w:t>4х50 руб./месяц=200руб.=200</w:t>
      </w:r>
      <w:r w:rsidRPr="008960C9">
        <w:rPr>
          <w:rFonts w:eastAsia="Calibri"/>
          <w:b/>
          <w:sz w:val="28"/>
          <w:szCs w:val="28"/>
          <w:lang w:eastAsia="en-US"/>
        </w:rPr>
        <w:t>,00</w:t>
      </w:r>
      <w:r>
        <w:rPr>
          <w:rFonts w:eastAsia="Calibri"/>
          <w:sz w:val="28"/>
          <w:szCs w:val="28"/>
          <w:lang w:eastAsia="en-US"/>
        </w:rPr>
        <w:t xml:space="preserve"> рублей стоимость вывоза ТБО с одного двора</w:t>
      </w:r>
    </w:p>
    <w:p w:rsidR="008960C9" w:rsidRPr="008960C9" w:rsidRDefault="008960C9" w:rsidP="00901962">
      <w:pPr>
        <w:tabs>
          <w:tab w:val="left" w:pos="3015"/>
        </w:tabs>
        <w:spacing w:line="276" w:lineRule="auto"/>
        <w:ind w:left="-426" w:firstLine="426"/>
        <w:jc w:val="right"/>
        <w:rPr>
          <w:rFonts w:eastAsia="Calibri"/>
          <w:sz w:val="28"/>
          <w:szCs w:val="28"/>
          <w:lang w:eastAsia="en-US"/>
        </w:rPr>
      </w:pPr>
    </w:p>
    <w:sectPr w:rsidR="008960C9" w:rsidRPr="008960C9" w:rsidSect="00D67D72">
      <w:pgSz w:w="11906" w:h="16838"/>
      <w:pgMar w:top="1135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A0" w:rsidRDefault="00A602A0" w:rsidP="00C042CE">
      <w:r>
        <w:separator/>
      </w:r>
    </w:p>
  </w:endnote>
  <w:endnote w:type="continuationSeparator" w:id="0">
    <w:p w:rsidR="00A602A0" w:rsidRDefault="00A602A0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A0" w:rsidRDefault="00A602A0" w:rsidP="00C042CE">
      <w:r>
        <w:separator/>
      </w:r>
    </w:p>
  </w:footnote>
  <w:footnote w:type="continuationSeparator" w:id="0">
    <w:p w:rsidR="00A602A0" w:rsidRDefault="00A602A0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0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1"/>
  </w:num>
  <w:num w:numId="5">
    <w:abstractNumId w:val="28"/>
  </w:num>
  <w:num w:numId="6">
    <w:abstractNumId w:val="31"/>
  </w:num>
  <w:num w:numId="7">
    <w:abstractNumId w:val="2"/>
  </w:num>
  <w:num w:numId="8">
    <w:abstractNumId w:val="22"/>
  </w:num>
  <w:num w:numId="9">
    <w:abstractNumId w:val="24"/>
  </w:num>
  <w:num w:numId="10">
    <w:abstractNumId w:val="0"/>
  </w:num>
  <w:num w:numId="11">
    <w:abstractNumId w:val="12"/>
  </w:num>
  <w:num w:numId="12">
    <w:abstractNumId w:val="1"/>
  </w:num>
  <w:num w:numId="13">
    <w:abstractNumId w:val="26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32"/>
  </w:num>
  <w:num w:numId="19">
    <w:abstractNumId w:val="29"/>
  </w:num>
  <w:num w:numId="20">
    <w:abstractNumId w:val="13"/>
  </w:num>
  <w:num w:numId="21">
    <w:abstractNumId w:val="33"/>
  </w:num>
  <w:num w:numId="22">
    <w:abstractNumId w:val="34"/>
  </w:num>
  <w:num w:numId="23">
    <w:abstractNumId w:val="15"/>
  </w:num>
  <w:num w:numId="24">
    <w:abstractNumId w:val="9"/>
  </w:num>
  <w:num w:numId="25">
    <w:abstractNumId w:val="23"/>
  </w:num>
  <w:num w:numId="26">
    <w:abstractNumId w:val="30"/>
  </w:num>
  <w:num w:numId="27">
    <w:abstractNumId w:val="8"/>
  </w:num>
  <w:num w:numId="28">
    <w:abstractNumId w:val="25"/>
  </w:num>
  <w:num w:numId="29">
    <w:abstractNumId w:val="10"/>
  </w:num>
  <w:num w:numId="30">
    <w:abstractNumId w:val="3"/>
  </w:num>
  <w:num w:numId="31">
    <w:abstractNumId w:val="27"/>
  </w:num>
  <w:num w:numId="32">
    <w:abstractNumId w:val="21"/>
  </w:num>
  <w:num w:numId="33">
    <w:abstractNumId w:val="20"/>
  </w:num>
  <w:num w:numId="34">
    <w:abstractNumId w:val="7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F4C"/>
    <w:rsid w:val="00005303"/>
    <w:rsid w:val="00005BFE"/>
    <w:rsid w:val="00006CFF"/>
    <w:rsid w:val="00011C00"/>
    <w:rsid w:val="0001371D"/>
    <w:rsid w:val="00020065"/>
    <w:rsid w:val="000242C4"/>
    <w:rsid w:val="000314CC"/>
    <w:rsid w:val="000326F8"/>
    <w:rsid w:val="0003329D"/>
    <w:rsid w:val="00036A72"/>
    <w:rsid w:val="00040C94"/>
    <w:rsid w:val="00040EB6"/>
    <w:rsid w:val="000451B6"/>
    <w:rsid w:val="00050010"/>
    <w:rsid w:val="00050D0C"/>
    <w:rsid w:val="00053B4E"/>
    <w:rsid w:val="00056FD9"/>
    <w:rsid w:val="000571C9"/>
    <w:rsid w:val="00057F3D"/>
    <w:rsid w:val="00065BF4"/>
    <w:rsid w:val="000702F5"/>
    <w:rsid w:val="00070744"/>
    <w:rsid w:val="00072821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8FA"/>
    <w:rsid w:val="000869A3"/>
    <w:rsid w:val="00086F19"/>
    <w:rsid w:val="00090C03"/>
    <w:rsid w:val="00090DC1"/>
    <w:rsid w:val="0009120F"/>
    <w:rsid w:val="00094D24"/>
    <w:rsid w:val="00095F83"/>
    <w:rsid w:val="000968C3"/>
    <w:rsid w:val="000A1CBA"/>
    <w:rsid w:val="000A1FDB"/>
    <w:rsid w:val="000A2D2C"/>
    <w:rsid w:val="000A57AE"/>
    <w:rsid w:val="000A6F8F"/>
    <w:rsid w:val="000B245B"/>
    <w:rsid w:val="000B35E4"/>
    <w:rsid w:val="000B4355"/>
    <w:rsid w:val="000B5315"/>
    <w:rsid w:val="000B5BAE"/>
    <w:rsid w:val="000B61FD"/>
    <w:rsid w:val="000B6A51"/>
    <w:rsid w:val="000B7E46"/>
    <w:rsid w:val="000C0C23"/>
    <w:rsid w:val="000C4C8E"/>
    <w:rsid w:val="000D02E7"/>
    <w:rsid w:val="000D039A"/>
    <w:rsid w:val="000D14AA"/>
    <w:rsid w:val="000D1B84"/>
    <w:rsid w:val="000D7259"/>
    <w:rsid w:val="000E136C"/>
    <w:rsid w:val="000E194F"/>
    <w:rsid w:val="000E2F5D"/>
    <w:rsid w:val="000F7FA3"/>
    <w:rsid w:val="0010011A"/>
    <w:rsid w:val="00100A4A"/>
    <w:rsid w:val="0010445E"/>
    <w:rsid w:val="00107E73"/>
    <w:rsid w:val="00112C1B"/>
    <w:rsid w:val="001171BC"/>
    <w:rsid w:val="00125729"/>
    <w:rsid w:val="00126BE9"/>
    <w:rsid w:val="00131CD3"/>
    <w:rsid w:val="00134DF5"/>
    <w:rsid w:val="00136AB9"/>
    <w:rsid w:val="0014251F"/>
    <w:rsid w:val="001441B2"/>
    <w:rsid w:val="00144DC0"/>
    <w:rsid w:val="00146C96"/>
    <w:rsid w:val="00150D27"/>
    <w:rsid w:val="00151D55"/>
    <w:rsid w:val="00157261"/>
    <w:rsid w:val="0016382A"/>
    <w:rsid w:val="00164008"/>
    <w:rsid w:val="00166A1E"/>
    <w:rsid w:val="00167DA5"/>
    <w:rsid w:val="0017044A"/>
    <w:rsid w:val="00170E90"/>
    <w:rsid w:val="001741A5"/>
    <w:rsid w:val="00177B9F"/>
    <w:rsid w:val="00181B40"/>
    <w:rsid w:val="00192A98"/>
    <w:rsid w:val="001A1D4E"/>
    <w:rsid w:val="001A27FE"/>
    <w:rsid w:val="001A783A"/>
    <w:rsid w:val="001B569E"/>
    <w:rsid w:val="001C599F"/>
    <w:rsid w:val="001D0A03"/>
    <w:rsid w:val="001E18C9"/>
    <w:rsid w:val="001E2E1B"/>
    <w:rsid w:val="001E470A"/>
    <w:rsid w:val="001E5127"/>
    <w:rsid w:val="001E57AB"/>
    <w:rsid w:val="001E74B9"/>
    <w:rsid w:val="001F0121"/>
    <w:rsid w:val="001F096D"/>
    <w:rsid w:val="001F10CE"/>
    <w:rsid w:val="001F13C4"/>
    <w:rsid w:val="00202998"/>
    <w:rsid w:val="0020544C"/>
    <w:rsid w:val="00214E16"/>
    <w:rsid w:val="00215013"/>
    <w:rsid w:val="00215270"/>
    <w:rsid w:val="00215D44"/>
    <w:rsid w:val="0021611E"/>
    <w:rsid w:val="002209E9"/>
    <w:rsid w:val="00220AAF"/>
    <w:rsid w:val="00220EFE"/>
    <w:rsid w:val="00221FE9"/>
    <w:rsid w:val="00222A21"/>
    <w:rsid w:val="00225074"/>
    <w:rsid w:val="00225AC5"/>
    <w:rsid w:val="00226BE3"/>
    <w:rsid w:val="00226EA0"/>
    <w:rsid w:val="00246E35"/>
    <w:rsid w:val="00253F64"/>
    <w:rsid w:val="00254DBB"/>
    <w:rsid w:val="0025527C"/>
    <w:rsid w:val="00255BDA"/>
    <w:rsid w:val="0026158A"/>
    <w:rsid w:val="00265C81"/>
    <w:rsid w:val="00265DA7"/>
    <w:rsid w:val="00270CB1"/>
    <w:rsid w:val="00273CFD"/>
    <w:rsid w:val="00276BEB"/>
    <w:rsid w:val="00281E2A"/>
    <w:rsid w:val="002840FA"/>
    <w:rsid w:val="00290C5A"/>
    <w:rsid w:val="00292436"/>
    <w:rsid w:val="0029503C"/>
    <w:rsid w:val="002971C0"/>
    <w:rsid w:val="002A0FE7"/>
    <w:rsid w:val="002A11DE"/>
    <w:rsid w:val="002A6FBB"/>
    <w:rsid w:val="002A74C6"/>
    <w:rsid w:val="002A7D1D"/>
    <w:rsid w:val="002B04FA"/>
    <w:rsid w:val="002B1A64"/>
    <w:rsid w:val="002B2421"/>
    <w:rsid w:val="002B2A4E"/>
    <w:rsid w:val="002B3D39"/>
    <w:rsid w:val="002B4818"/>
    <w:rsid w:val="002B5910"/>
    <w:rsid w:val="002C0944"/>
    <w:rsid w:val="002C1EB1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E7045"/>
    <w:rsid w:val="002F07FE"/>
    <w:rsid w:val="002F3C16"/>
    <w:rsid w:val="002F50B5"/>
    <w:rsid w:val="002F5315"/>
    <w:rsid w:val="002F63A2"/>
    <w:rsid w:val="002F6FB3"/>
    <w:rsid w:val="00300278"/>
    <w:rsid w:val="00300BC4"/>
    <w:rsid w:val="0031145C"/>
    <w:rsid w:val="003136B6"/>
    <w:rsid w:val="00317DDE"/>
    <w:rsid w:val="00321394"/>
    <w:rsid w:val="0032259E"/>
    <w:rsid w:val="003249D7"/>
    <w:rsid w:val="00327737"/>
    <w:rsid w:val="003314E4"/>
    <w:rsid w:val="00331E87"/>
    <w:rsid w:val="003346A0"/>
    <w:rsid w:val="00335406"/>
    <w:rsid w:val="003404A0"/>
    <w:rsid w:val="00340CD0"/>
    <w:rsid w:val="00343D45"/>
    <w:rsid w:val="003466EF"/>
    <w:rsid w:val="00347B22"/>
    <w:rsid w:val="00351F3F"/>
    <w:rsid w:val="00352420"/>
    <w:rsid w:val="003535EE"/>
    <w:rsid w:val="0035509F"/>
    <w:rsid w:val="00355C9E"/>
    <w:rsid w:val="00356C5A"/>
    <w:rsid w:val="003636D8"/>
    <w:rsid w:val="00363BA9"/>
    <w:rsid w:val="00364F7E"/>
    <w:rsid w:val="00374339"/>
    <w:rsid w:val="00374A74"/>
    <w:rsid w:val="003763CF"/>
    <w:rsid w:val="003773CE"/>
    <w:rsid w:val="003804E9"/>
    <w:rsid w:val="003808CD"/>
    <w:rsid w:val="00385078"/>
    <w:rsid w:val="00385902"/>
    <w:rsid w:val="00387392"/>
    <w:rsid w:val="003927F0"/>
    <w:rsid w:val="00392DE0"/>
    <w:rsid w:val="003A224F"/>
    <w:rsid w:val="003A67E7"/>
    <w:rsid w:val="003B1486"/>
    <w:rsid w:val="003B379D"/>
    <w:rsid w:val="003B3C9E"/>
    <w:rsid w:val="003C04B7"/>
    <w:rsid w:val="003C230D"/>
    <w:rsid w:val="003D55BC"/>
    <w:rsid w:val="003E0883"/>
    <w:rsid w:val="003E1E10"/>
    <w:rsid w:val="003E3BE0"/>
    <w:rsid w:val="003F5F49"/>
    <w:rsid w:val="003F6B3A"/>
    <w:rsid w:val="003F7155"/>
    <w:rsid w:val="0040199E"/>
    <w:rsid w:val="00407170"/>
    <w:rsid w:val="0041292B"/>
    <w:rsid w:val="00416B55"/>
    <w:rsid w:val="00420018"/>
    <w:rsid w:val="00421A04"/>
    <w:rsid w:val="0042559B"/>
    <w:rsid w:val="00425CEF"/>
    <w:rsid w:val="00426ECC"/>
    <w:rsid w:val="004323DA"/>
    <w:rsid w:val="0043657F"/>
    <w:rsid w:val="004373AF"/>
    <w:rsid w:val="004405C8"/>
    <w:rsid w:val="004442F9"/>
    <w:rsid w:val="00451506"/>
    <w:rsid w:val="00451E68"/>
    <w:rsid w:val="00453ADE"/>
    <w:rsid w:val="004655E4"/>
    <w:rsid w:val="004657E0"/>
    <w:rsid w:val="004672AB"/>
    <w:rsid w:val="004678E3"/>
    <w:rsid w:val="00473F89"/>
    <w:rsid w:val="00480728"/>
    <w:rsid w:val="0048273F"/>
    <w:rsid w:val="00482866"/>
    <w:rsid w:val="00483612"/>
    <w:rsid w:val="00491644"/>
    <w:rsid w:val="004947A9"/>
    <w:rsid w:val="00494C56"/>
    <w:rsid w:val="00497CA7"/>
    <w:rsid w:val="004A1F30"/>
    <w:rsid w:val="004A484E"/>
    <w:rsid w:val="004A52C7"/>
    <w:rsid w:val="004B0DA1"/>
    <w:rsid w:val="004C44D4"/>
    <w:rsid w:val="004C64FA"/>
    <w:rsid w:val="004D13CE"/>
    <w:rsid w:val="004E094A"/>
    <w:rsid w:val="004F371D"/>
    <w:rsid w:val="004F61C4"/>
    <w:rsid w:val="00503B28"/>
    <w:rsid w:val="005106EE"/>
    <w:rsid w:val="00511C53"/>
    <w:rsid w:val="00512331"/>
    <w:rsid w:val="00513481"/>
    <w:rsid w:val="00514A73"/>
    <w:rsid w:val="00514AC6"/>
    <w:rsid w:val="005159C0"/>
    <w:rsid w:val="005164AB"/>
    <w:rsid w:val="00516E6E"/>
    <w:rsid w:val="00517276"/>
    <w:rsid w:val="0052382C"/>
    <w:rsid w:val="00523BA1"/>
    <w:rsid w:val="00527CE7"/>
    <w:rsid w:val="005309EF"/>
    <w:rsid w:val="00533ACC"/>
    <w:rsid w:val="00533B64"/>
    <w:rsid w:val="00540A34"/>
    <w:rsid w:val="00540CD9"/>
    <w:rsid w:val="00542DAA"/>
    <w:rsid w:val="00543A4D"/>
    <w:rsid w:val="005470FD"/>
    <w:rsid w:val="005517EF"/>
    <w:rsid w:val="005527A0"/>
    <w:rsid w:val="00552DA5"/>
    <w:rsid w:val="005539D5"/>
    <w:rsid w:val="005541CE"/>
    <w:rsid w:val="00554C58"/>
    <w:rsid w:val="00556C4A"/>
    <w:rsid w:val="00560B73"/>
    <w:rsid w:val="00563D1A"/>
    <w:rsid w:val="00564902"/>
    <w:rsid w:val="00565D97"/>
    <w:rsid w:val="00567040"/>
    <w:rsid w:val="0057541E"/>
    <w:rsid w:val="0058143E"/>
    <w:rsid w:val="005814FA"/>
    <w:rsid w:val="0058719A"/>
    <w:rsid w:val="0059048D"/>
    <w:rsid w:val="00592EE6"/>
    <w:rsid w:val="00595791"/>
    <w:rsid w:val="005A0588"/>
    <w:rsid w:val="005A0BE5"/>
    <w:rsid w:val="005A0FE7"/>
    <w:rsid w:val="005A1002"/>
    <w:rsid w:val="005A2B78"/>
    <w:rsid w:val="005B2134"/>
    <w:rsid w:val="005B4A6C"/>
    <w:rsid w:val="005B5E52"/>
    <w:rsid w:val="005B65E4"/>
    <w:rsid w:val="005C374E"/>
    <w:rsid w:val="005C62BB"/>
    <w:rsid w:val="005C6478"/>
    <w:rsid w:val="005C7597"/>
    <w:rsid w:val="005D0902"/>
    <w:rsid w:val="005D0D34"/>
    <w:rsid w:val="005E0F5F"/>
    <w:rsid w:val="005E10D6"/>
    <w:rsid w:val="005E1A17"/>
    <w:rsid w:val="005E366A"/>
    <w:rsid w:val="005E554B"/>
    <w:rsid w:val="005E75F7"/>
    <w:rsid w:val="005F1F2D"/>
    <w:rsid w:val="005F3BEA"/>
    <w:rsid w:val="005F6259"/>
    <w:rsid w:val="005F7CFC"/>
    <w:rsid w:val="0060005E"/>
    <w:rsid w:val="00601AD1"/>
    <w:rsid w:val="00602AD9"/>
    <w:rsid w:val="00605E54"/>
    <w:rsid w:val="00606EC2"/>
    <w:rsid w:val="00614F3B"/>
    <w:rsid w:val="00616096"/>
    <w:rsid w:val="006162D2"/>
    <w:rsid w:val="00617C93"/>
    <w:rsid w:val="00620809"/>
    <w:rsid w:val="006232FB"/>
    <w:rsid w:val="006244E2"/>
    <w:rsid w:val="00631675"/>
    <w:rsid w:val="006374F6"/>
    <w:rsid w:val="00642A45"/>
    <w:rsid w:val="00645740"/>
    <w:rsid w:val="006518A6"/>
    <w:rsid w:val="00656870"/>
    <w:rsid w:val="00657C87"/>
    <w:rsid w:val="00660130"/>
    <w:rsid w:val="006638B6"/>
    <w:rsid w:val="00667C57"/>
    <w:rsid w:val="006727E2"/>
    <w:rsid w:val="00673F2A"/>
    <w:rsid w:val="00675F7B"/>
    <w:rsid w:val="00676E4F"/>
    <w:rsid w:val="00686D34"/>
    <w:rsid w:val="00687564"/>
    <w:rsid w:val="0069464F"/>
    <w:rsid w:val="006A06D8"/>
    <w:rsid w:val="006A3738"/>
    <w:rsid w:val="006A6D82"/>
    <w:rsid w:val="006B0B6A"/>
    <w:rsid w:val="006B1C97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CD9"/>
    <w:rsid w:val="006E7DDB"/>
    <w:rsid w:val="006F1995"/>
    <w:rsid w:val="00706DDF"/>
    <w:rsid w:val="007137C0"/>
    <w:rsid w:val="00714087"/>
    <w:rsid w:val="0071671D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61F98"/>
    <w:rsid w:val="00762728"/>
    <w:rsid w:val="007641F1"/>
    <w:rsid w:val="0076434E"/>
    <w:rsid w:val="00766D99"/>
    <w:rsid w:val="00770796"/>
    <w:rsid w:val="00771585"/>
    <w:rsid w:val="00772E93"/>
    <w:rsid w:val="00774EAC"/>
    <w:rsid w:val="00776278"/>
    <w:rsid w:val="00777D4B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7D6"/>
    <w:rsid w:val="007A4AE6"/>
    <w:rsid w:val="007A6182"/>
    <w:rsid w:val="007A637D"/>
    <w:rsid w:val="007B3EA4"/>
    <w:rsid w:val="007C0D2A"/>
    <w:rsid w:val="007C19E6"/>
    <w:rsid w:val="007C3E2B"/>
    <w:rsid w:val="007C6931"/>
    <w:rsid w:val="007C6987"/>
    <w:rsid w:val="007C7A9A"/>
    <w:rsid w:val="007D24E9"/>
    <w:rsid w:val="007D253B"/>
    <w:rsid w:val="007D27C5"/>
    <w:rsid w:val="007D494F"/>
    <w:rsid w:val="007E2ADF"/>
    <w:rsid w:val="007E3A3F"/>
    <w:rsid w:val="007E3D73"/>
    <w:rsid w:val="007F06EF"/>
    <w:rsid w:val="007F199C"/>
    <w:rsid w:val="007F2275"/>
    <w:rsid w:val="007F33DB"/>
    <w:rsid w:val="007F41DD"/>
    <w:rsid w:val="007F5D23"/>
    <w:rsid w:val="007F64E4"/>
    <w:rsid w:val="007F70AC"/>
    <w:rsid w:val="008067D8"/>
    <w:rsid w:val="008104A7"/>
    <w:rsid w:val="00811865"/>
    <w:rsid w:val="00811D61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45746"/>
    <w:rsid w:val="00854C57"/>
    <w:rsid w:val="00855421"/>
    <w:rsid w:val="00860FE1"/>
    <w:rsid w:val="00866FD9"/>
    <w:rsid w:val="008679A6"/>
    <w:rsid w:val="00870751"/>
    <w:rsid w:val="00871967"/>
    <w:rsid w:val="00871B93"/>
    <w:rsid w:val="008743AA"/>
    <w:rsid w:val="00875B95"/>
    <w:rsid w:val="0087690B"/>
    <w:rsid w:val="00877635"/>
    <w:rsid w:val="00882EDB"/>
    <w:rsid w:val="00885304"/>
    <w:rsid w:val="0089399B"/>
    <w:rsid w:val="008960C9"/>
    <w:rsid w:val="00897860"/>
    <w:rsid w:val="008A0D80"/>
    <w:rsid w:val="008A183D"/>
    <w:rsid w:val="008A6213"/>
    <w:rsid w:val="008B285D"/>
    <w:rsid w:val="008C1D14"/>
    <w:rsid w:val="008C685C"/>
    <w:rsid w:val="008C77B9"/>
    <w:rsid w:val="008D2E43"/>
    <w:rsid w:val="008D40A1"/>
    <w:rsid w:val="008D6E7C"/>
    <w:rsid w:val="008F2040"/>
    <w:rsid w:val="008F38F9"/>
    <w:rsid w:val="0090002E"/>
    <w:rsid w:val="00900401"/>
    <w:rsid w:val="00901392"/>
    <w:rsid w:val="00901962"/>
    <w:rsid w:val="00901ADF"/>
    <w:rsid w:val="00904657"/>
    <w:rsid w:val="0091075A"/>
    <w:rsid w:val="00914B48"/>
    <w:rsid w:val="00915651"/>
    <w:rsid w:val="00922322"/>
    <w:rsid w:val="009227C8"/>
    <w:rsid w:val="00922DA9"/>
    <w:rsid w:val="00924BAC"/>
    <w:rsid w:val="009275C2"/>
    <w:rsid w:val="0093023E"/>
    <w:rsid w:val="00935F79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694B"/>
    <w:rsid w:val="00977902"/>
    <w:rsid w:val="00980404"/>
    <w:rsid w:val="009827B9"/>
    <w:rsid w:val="009831E2"/>
    <w:rsid w:val="0098536E"/>
    <w:rsid w:val="009860A5"/>
    <w:rsid w:val="00987F9B"/>
    <w:rsid w:val="00990CEA"/>
    <w:rsid w:val="00994DA2"/>
    <w:rsid w:val="009978C0"/>
    <w:rsid w:val="009A08E2"/>
    <w:rsid w:val="009A0D39"/>
    <w:rsid w:val="009A3E6B"/>
    <w:rsid w:val="009A6FB9"/>
    <w:rsid w:val="009A7CAB"/>
    <w:rsid w:val="009B232E"/>
    <w:rsid w:val="009B3345"/>
    <w:rsid w:val="009B48A9"/>
    <w:rsid w:val="009C1CDD"/>
    <w:rsid w:val="009C206E"/>
    <w:rsid w:val="009C336C"/>
    <w:rsid w:val="009C65A6"/>
    <w:rsid w:val="009D0645"/>
    <w:rsid w:val="009D1A74"/>
    <w:rsid w:val="009D3509"/>
    <w:rsid w:val="009D3E76"/>
    <w:rsid w:val="009D5332"/>
    <w:rsid w:val="009E10B2"/>
    <w:rsid w:val="009E3FC5"/>
    <w:rsid w:val="009E5581"/>
    <w:rsid w:val="009E66CE"/>
    <w:rsid w:val="009F16AB"/>
    <w:rsid w:val="009F23F0"/>
    <w:rsid w:val="009F513A"/>
    <w:rsid w:val="009F5D2B"/>
    <w:rsid w:val="00A00E21"/>
    <w:rsid w:val="00A02545"/>
    <w:rsid w:val="00A0314E"/>
    <w:rsid w:val="00A04189"/>
    <w:rsid w:val="00A06341"/>
    <w:rsid w:val="00A14011"/>
    <w:rsid w:val="00A1415E"/>
    <w:rsid w:val="00A16CD0"/>
    <w:rsid w:val="00A20368"/>
    <w:rsid w:val="00A20A08"/>
    <w:rsid w:val="00A22E1A"/>
    <w:rsid w:val="00A31F2C"/>
    <w:rsid w:val="00A33BD6"/>
    <w:rsid w:val="00A342C9"/>
    <w:rsid w:val="00A35998"/>
    <w:rsid w:val="00A3603C"/>
    <w:rsid w:val="00A36284"/>
    <w:rsid w:val="00A369E4"/>
    <w:rsid w:val="00A40776"/>
    <w:rsid w:val="00A418E5"/>
    <w:rsid w:val="00A43631"/>
    <w:rsid w:val="00A47FC5"/>
    <w:rsid w:val="00A5227C"/>
    <w:rsid w:val="00A55B0E"/>
    <w:rsid w:val="00A56D87"/>
    <w:rsid w:val="00A602A0"/>
    <w:rsid w:val="00A6158D"/>
    <w:rsid w:val="00A6169C"/>
    <w:rsid w:val="00A66A1B"/>
    <w:rsid w:val="00A6764F"/>
    <w:rsid w:val="00A741DF"/>
    <w:rsid w:val="00A74B9E"/>
    <w:rsid w:val="00A74DCE"/>
    <w:rsid w:val="00A764AB"/>
    <w:rsid w:val="00A80295"/>
    <w:rsid w:val="00A82439"/>
    <w:rsid w:val="00A83265"/>
    <w:rsid w:val="00A855F7"/>
    <w:rsid w:val="00A876BD"/>
    <w:rsid w:val="00A949CB"/>
    <w:rsid w:val="00A969F9"/>
    <w:rsid w:val="00A97968"/>
    <w:rsid w:val="00AA5312"/>
    <w:rsid w:val="00AB3B9D"/>
    <w:rsid w:val="00AB3BC8"/>
    <w:rsid w:val="00AC3CD4"/>
    <w:rsid w:val="00AD0FE9"/>
    <w:rsid w:val="00AD78C8"/>
    <w:rsid w:val="00AE04C1"/>
    <w:rsid w:val="00AE2608"/>
    <w:rsid w:val="00AE2D90"/>
    <w:rsid w:val="00AE479E"/>
    <w:rsid w:val="00AF04B7"/>
    <w:rsid w:val="00AF2A36"/>
    <w:rsid w:val="00AF437D"/>
    <w:rsid w:val="00AF4BAA"/>
    <w:rsid w:val="00AF6607"/>
    <w:rsid w:val="00AF7588"/>
    <w:rsid w:val="00B01523"/>
    <w:rsid w:val="00B02C79"/>
    <w:rsid w:val="00B04447"/>
    <w:rsid w:val="00B070F1"/>
    <w:rsid w:val="00B135D9"/>
    <w:rsid w:val="00B15738"/>
    <w:rsid w:val="00B248A8"/>
    <w:rsid w:val="00B304AF"/>
    <w:rsid w:val="00B30BCC"/>
    <w:rsid w:val="00B317C6"/>
    <w:rsid w:val="00B31D7A"/>
    <w:rsid w:val="00B32A09"/>
    <w:rsid w:val="00B3364B"/>
    <w:rsid w:val="00B359AB"/>
    <w:rsid w:val="00B40BD2"/>
    <w:rsid w:val="00B45A1D"/>
    <w:rsid w:val="00B50D64"/>
    <w:rsid w:val="00B53112"/>
    <w:rsid w:val="00B566A1"/>
    <w:rsid w:val="00B62B60"/>
    <w:rsid w:val="00B63A4D"/>
    <w:rsid w:val="00B6551B"/>
    <w:rsid w:val="00B66274"/>
    <w:rsid w:val="00B6720D"/>
    <w:rsid w:val="00B67E97"/>
    <w:rsid w:val="00B74D53"/>
    <w:rsid w:val="00B810FA"/>
    <w:rsid w:val="00B81DEB"/>
    <w:rsid w:val="00B82352"/>
    <w:rsid w:val="00B86844"/>
    <w:rsid w:val="00B91BC4"/>
    <w:rsid w:val="00B93972"/>
    <w:rsid w:val="00B946AD"/>
    <w:rsid w:val="00BA0331"/>
    <w:rsid w:val="00BA14AC"/>
    <w:rsid w:val="00BA518B"/>
    <w:rsid w:val="00BB0F75"/>
    <w:rsid w:val="00BB281E"/>
    <w:rsid w:val="00BB5550"/>
    <w:rsid w:val="00BC23C9"/>
    <w:rsid w:val="00BC4C7A"/>
    <w:rsid w:val="00BC602D"/>
    <w:rsid w:val="00BD535F"/>
    <w:rsid w:val="00BE217F"/>
    <w:rsid w:val="00BE41A7"/>
    <w:rsid w:val="00BE584F"/>
    <w:rsid w:val="00BE5B15"/>
    <w:rsid w:val="00BF0141"/>
    <w:rsid w:val="00BF36C4"/>
    <w:rsid w:val="00C00B66"/>
    <w:rsid w:val="00C042CE"/>
    <w:rsid w:val="00C102DA"/>
    <w:rsid w:val="00C10B6C"/>
    <w:rsid w:val="00C132EE"/>
    <w:rsid w:val="00C1440F"/>
    <w:rsid w:val="00C1450E"/>
    <w:rsid w:val="00C17AB7"/>
    <w:rsid w:val="00C203BD"/>
    <w:rsid w:val="00C21D86"/>
    <w:rsid w:val="00C25F13"/>
    <w:rsid w:val="00C269BE"/>
    <w:rsid w:val="00C302EA"/>
    <w:rsid w:val="00C31A85"/>
    <w:rsid w:val="00C350CC"/>
    <w:rsid w:val="00C433FA"/>
    <w:rsid w:val="00C44DE2"/>
    <w:rsid w:val="00C54176"/>
    <w:rsid w:val="00C545CA"/>
    <w:rsid w:val="00C550DD"/>
    <w:rsid w:val="00C609D9"/>
    <w:rsid w:val="00C638EA"/>
    <w:rsid w:val="00C642EC"/>
    <w:rsid w:val="00C649AD"/>
    <w:rsid w:val="00C67635"/>
    <w:rsid w:val="00C7382E"/>
    <w:rsid w:val="00C75851"/>
    <w:rsid w:val="00C76102"/>
    <w:rsid w:val="00C811F9"/>
    <w:rsid w:val="00C834DC"/>
    <w:rsid w:val="00C843A7"/>
    <w:rsid w:val="00C84E0A"/>
    <w:rsid w:val="00C86959"/>
    <w:rsid w:val="00C9101C"/>
    <w:rsid w:val="00C92F6F"/>
    <w:rsid w:val="00C940C5"/>
    <w:rsid w:val="00C96AA6"/>
    <w:rsid w:val="00C97F3B"/>
    <w:rsid w:val="00CA0C88"/>
    <w:rsid w:val="00CA1CE0"/>
    <w:rsid w:val="00CB01ED"/>
    <w:rsid w:val="00CB17C6"/>
    <w:rsid w:val="00CB19E5"/>
    <w:rsid w:val="00CB6B63"/>
    <w:rsid w:val="00CC2E18"/>
    <w:rsid w:val="00CC2F82"/>
    <w:rsid w:val="00CD1EBE"/>
    <w:rsid w:val="00CD5157"/>
    <w:rsid w:val="00CD5CEB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0F9"/>
    <w:rsid w:val="00D16403"/>
    <w:rsid w:val="00D16760"/>
    <w:rsid w:val="00D17907"/>
    <w:rsid w:val="00D17A36"/>
    <w:rsid w:val="00D21174"/>
    <w:rsid w:val="00D22F72"/>
    <w:rsid w:val="00D240DE"/>
    <w:rsid w:val="00D30BD1"/>
    <w:rsid w:val="00D310F8"/>
    <w:rsid w:val="00D36AD7"/>
    <w:rsid w:val="00D377F9"/>
    <w:rsid w:val="00D37A7B"/>
    <w:rsid w:val="00D40A31"/>
    <w:rsid w:val="00D433D2"/>
    <w:rsid w:val="00D50938"/>
    <w:rsid w:val="00D532CD"/>
    <w:rsid w:val="00D60DFF"/>
    <w:rsid w:val="00D6276A"/>
    <w:rsid w:val="00D642E7"/>
    <w:rsid w:val="00D64339"/>
    <w:rsid w:val="00D643E6"/>
    <w:rsid w:val="00D64CA6"/>
    <w:rsid w:val="00D67D72"/>
    <w:rsid w:val="00D75B5A"/>
    <w:rsid w:val="00D77D47"/>
    <w:rsid w:val="00D8148B"/>
    <w:rsid w:val="00D81F85"/>
    <w:rsid w:val="00D8612E"/>
    <w:rsid w:val="00D92EAD"/>
    <w:rsid w:val="00D93410"/>
    <w:rsid w:val="00D94470"/>
    <w:rsid w:val="00D946A3"/>
    <w:rsid w:val="00D94F5D"/>
    <w:rsid w:val="00D952CD"/>
    <w:rsid w:val="00D95881"/>
    <w:rsid w:val="00DA1111"/>
    <w:rsid w:val="00DA222E"/>
    <w:rsid w:val="00DA47D2"/>
    <w:rsid w:val="00DA6F70"/>
    <w:rsid w:val="00DA7696"/>
    <w:rsid w:val="00DB155F"/>
    <w:rsid w:val="00DB213E"/>
    <w:rsid w:val="00DB2E22"/>
    <w:rsid w:val="00DB4AAD"/>
    <w:rsid w:val="00DB57BD"/>
    <w:rsid w:val="00DB7221"/>
    <w:rsid w:val="00DC334E"/>
    <w:rsid w:val="00DC642A"/>
    <w:rsid w:val="00DC78C1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2BC4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59B4"/>
    <w:rsid w:val="00E37EC2"/>
    <w:rsid w:val="00E4370C"/>
    <w:rsid w:val="00E5007C"/>
    <w:rsid w:val="00E50852"/>
    <w:rsid w:val="00E53795"/>
    <w:rsid w:val="00E54F89"/>
    <w:rsid w:val="00E5610D"/>
    <w:rsid w:val="00E5798B"/>
    <w:rsid w:val="00E63F65"/>
    <w:rsid w:val="00E64392"/>
    <w:rsid w:val="00E67A88"/>
    <w:rsid w:val="00E71681"/>
    <w:rsid w:val="00E71E92"/>
    <w:rsid w:val="00E72D6D"/>
    <w:rsid w:val="00E73F2E"/>
    <w:rsid w:val="00E76766"/>
    <w:rsid w:val="00E77B53"/>
    <w:rsid w:val="00E80066"/>
    <w:rsid w:val="00E809B2"/>
    <w:rsid w:val="00E841F1"/>
    <w:rsid w:val="00E86FD7"/>
    <w:rsid w:val="00E90945"/>
    <w:rsid w:val="00E9319A"/>
    <w:rsid w:val="00E93362"/>
    <w:rsid w:val="00EA0A35"/>
    <w:rsid w:val="00EA2F7F"/>
    <w:rsid w:val="00EA438E"/>
    <w:rsid w:val="00EA7E51"/>
    <w:rsid w:val="00EB06FC"/>
    <w:rsid w:val="00EB230C"/>
    <w:rsid w:val="00EB2F63"/>
    <w:rsid w:val="00EB3956"/>
    <w:rsid w:val="00EB4354"/>
    <w:rsid w:val="00EC09E1"/>
    <w:rsid w:val="00EC0E0A"/>
    <w:rsid w:val="00EC12E8"/>
    <w:rsid w:val="00EC19A4"/>
    <w:rsid w:val="00EC1C68"/>
    <w:rsid w:val="00EC298B"/>
    <w:rsid w:val="00EC34A8"/>
    <w:rsid w:val="00EC526E"/>
    <w:rsid w:val="00ED0B1D"/>
    <w:rsid w:val="00ED1B59"/>
    <w:rsid w:val="00ED387E"/>
    <w:rsid w:val="00EE019E"/>
    <w:rsid w:val="00EE097B"/>
    <w:rsid w:val="00EE189B"/>
    <w:rsid w:val="00EE312F"/>
    <w:rsid w:val="00EE3339"/>
    <w:rsid w:val="00EE3528"/>
    <w:rsid w:val="00EE3B96"/>
    <w:rsid w:val="00EE71C8"/>
    <w:rsid w:val="00EF0419"/>
    <w:rsid w:val="00EF18E6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513C"/>
    <w:rsid w:val="00F15A03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4009"/>
    <w:rsid w:val="00F672DE"/>
    <w:rsid w:val="00F67C29"/>
    <w:rsid w:val="00F67F50"/>
    <w:rsid w:val="00F74B5C"/>
    <w:rsid w:val="00F77665"/>
    <w:rsid w:val="00F77E6A"/>
    <w:rsid w:val="00F77F33"/>
    <w:rsid w:val="00F77F78"/>
    <w:rsid w:val="00F83026"/>
    <w:rsid w:val="00F83325"/>
    <w:rsid w:val="00F84C2C"/>
    <w:rsid w:val="00F91822"/>
    <w:rsid w:val="00F94B75"/>
    <w:rsid w:val="00F97ED7"/>
    <w:rsid w:val="00FA012B"/>
    <w:rsid w:val="00FA0D0A"/>
    <w:rsid w:val="00FA2A22"/>
    <w:rsid w:val="00FB498E"/>
    <w:rsid w:val="00FB6BB3"/>
    <w:rsid w:val="00FB7D0D"/>
    <w:rsid w:val="00FB7EF4"/>
    <w:rsid w:val="00FC104D"/>
    <w:rsid w:val="00FC5C79"/>
    <w:rsid w:val="00FD1645"/>
    <w:rsid w:val="00FD19DA"/>
    <w:rsid w:val="00FD1AA0"/>
    <w:rsid w:val="00FD1EEB"/>
    <w:rsid w:val="00FD57B9"/>
    <w:rsid w:val="00FD5F3A"/>
    <w:rsid w:val="00FD63E9"/>
    <w:rsid w:val="00FD6EA4"/>
    <w:rsid w:val="00FE02CB"/>
    <w:rsid w:val="00FE03AB"/>
    <w:rsid w:val="00FE360D"/>
    <w:rsid w:val="00FF3169"/>
    <w:rsid w:val="00FF5521"/>
    <w:rsid w:val="00FF557C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paragraph" w:styleId="3">
    <w:name w:val="Body Text Indent 3"/>
    <w:basedOn w:val="a"/>
    <w:link w:val="30"/>
    <w:rsid w:val="008679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79A6"/>
    <w:rPr>
      <w:sz w:val="16"/>
      <w:szCs w:val="16"/>
    </w:rPr>
  </w:style>
  <w:style w:type="character" w:customStyle="1" w:styleId="ad">
    <w:name w:val="Основной текст_"/>
    <w:basedOn w:val="a0"/>
    <w:link w:val="2"/>
    <w:rsid w:val="00253F64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253F64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253F64"/>
  </w:style>
  <w:style w:type="character" w:customStyle="1" w:styleId="20">
    <w:name w:val="Основной текст (2)_"/>
    <w:basedOn w:val="a0"/>
    <w:link w:val="21"/>
    <w:rsid w:val="000B5315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B5315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B91BC4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0B35E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1798-C37E-462C-B2A8-16282F88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cp:lastModifiedBy>Admin</cp:lastModifiedBy>
  <cp:revision>12</cp:revision>
  <cp:lastPrinted>2017-03-07T08:28:00Z</cp:lastPrinted>
  <dcterms:created xsi:type="dcterms:W3CDTF">2017-03-07T06:50:00Z</dcterms:created>
  <dcterms:modified xsi:type="dcterms:W3CDTF">2017-03-07T08:28:00Z</dcterms:modified>
</cp:coreProperties>
</file>